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4A4" w:rsidRDefault="00FA6F8B" w:rsidP="00FA6F8B">
      <w:pPr>
        <w:jc w:val="center"/>
      </w:pPr>
      <w:r>
        <w:t>Web page 17</w:t>
      </w:r>
      <w:r w:rsidR="00F369C8">
        <w:t xml:space="preserve"> (17A)</w:t>
      </w:r>
      <w:r w:rsidR="00750242">
        <w:t xml:space="preserve"> – updated 5/18</w:t>
      </w:r>
      <w:r>
        <w:t>/2018</w:t>
      </w:r>
    </w:p>
    <w:p w:rsidR="00FA6F8B" w:rsidRDefault="00FA6F8B" w:rsidP="00FA6F8B">
      <w:pPr>
        <w:rPr>
          <w:i/>
        </w:rPr>
      </w:pPr>
      <w:r w:rsidRPr="002B0AA7">
        <w:rPr>
          <w:i/>
          <w:highlight w:val="yellow"/>
        </w:rPr>
        <w:t>Notes:</w:t>
      </w:r>
      <w:r w:rsidR="00786782" w:rsidRPr="002B0AA7">
        <w:rPr>
          <w:i/>
          <w:highlight w:val="yellow"/>
        </w:rPr>
        <w:t xml:space="preserve"> The old OPL </w:t>
      </w:r>
      <w:r w:rsidR="002B0AA7" w:rsidRPr="002B0AA7">
        <w:rPr>
          <w:i/>
          <w:highlight w:val="yellow"/>
        </w:rPr>
        <w:t xml:space="preserve">NFP main </w:t>
      </w:r>
      <w:r w:rsidR="00786782" w:rsidRPr="002B0AA7">
        <w:rPr>
          <w:i/>
          <w:highlight w:val="yellow"/>
        </w:rPr>
        <w:t>webpage ha</w:t>
      </w:r>
      <w:r w:rsidR="002B0AA7" w:rsidRPr="002B0AA7">
        <w:rPr>
          <w:i/>
          <w:highlight w:val="yellow"/>
        </w:rPr>
        <w:t>s</w:t>
      </w:r>
      <w:r w:rsidR="00786782" w:rsidRPr="002B0AA7">
        <w:rPr>
          <w:i/>
          <w:highlight w:val="yellow"/>
        </w:rPr>
        <w:t xml:space="preserve"> a side menu of two choices: </w:t>
      </w:r>
      <w:r w:rsidR="002B0AA7" w:rsidRPr="002B0AA7">
        <w:rPr>
          <w:i/>
          <w:highlight w:val="yellow"/>
        </w:rPr>
        <w:t>“Marriage and Family”</w:t>
      </w:r>
      <w:r w:rsidR="00693D10">
        <w:rPr>
          <w:i/>
          <w:highlight w:val="yellow"/>
        </w:rPr>
        <w:t>,</w:t>
      </w:r>
      <w:r w:rsidR="002B0AA7" w:rsidRPr="002B0AA7">
        <w:rPr>
          <w:i/>
          <w:highlight w:val="yellow"/>
        </w:rPr>
        <w:t xml:space="preserve"> which essentially takes a viewer back to what I call the new “web page 7</w:t>
      </w:r>
      <w:r w:rsidR="002B0AA7" w:rsidRPr="00693D10">
        <w:rPr>
          <w:i/>
          <w:highlight w:val="yellow"/>
        </w:rPr>
        <w:t xml:space="preserve">”, and “Natural Family Planning Instruction”  which takes them to the a page containing the section I </w:t>
      </w:r>
      <w:r w:rsidR="00693D10" w:rsidRPr="00693D10">
        <w:rPr>
          <w:i/>
          <w:highlight w:val="yellow"/>
        </w:rPr>
        <w:t>have listed below in red</w:t>
      </w:r>
      <w:r w:rsidR="002B0AA7" w:rsidRPr="00693D10">
        <w:rPr>
          <w:i/>
          <w:highlight w:val="yellow"/>
        </w:rPr>
        <w:t>.</w:t>
      </w:r>
      <w:r w:rsidR="00693D10" w:rsidRPr="00693D10">
        <w:rPr>
          <w:i/>
          <w:highlight w:val="yellow"/>
        </w:rPr>
        <w:t xml:space="preserve">  I’m tentatively thinking of that section as page 17A.</w:t>
      </w:r>
    </w:p>
    <w:p w:rsidR="00FA6F8B" w:rsidRDefault="00B42B39" w:rsidP="00FA6F8B">
      <w:pPr>
        <w:rPr>
          <w:b/>
        </w:rPr>
      </w:pPr>
      <w:r>
        <w:rPr>
          <w:b/>
        </w:rPr>
        <w:t>NATURAL FAMILY PLANNING/NFP</w:t>
      </w:r>
    </w:p>
    <w:p w:rsidR="00F042E0" w:rsidRDefault="00B42B39" w:rsidP="00B42B39">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Pr>
          <w:rFonts w:ascii="Helvetica" w:hAnsi="Helvetica" w:cs="Helvetica"/>
          <w:color w:val="333333"/>
          <w:spacing w:val="6"/>
          <w:sz w:val="18"/>
          <w:szCs w:val="18"/>
        </w:rPr>
        <w:t>“With the creation of man and woman in his own image and likeness, God crowns and brings to perfection the work of his hands: he calls them to a special sharing in his love and in his power as Creator and Father, through their free and responsible cooperation in transmitting the gift of human life…When, by means of recourse to periods (of fertility) and infertility, the couple respect the inseparable connection between the unitive and procreative meanings of human sexuality, they are acting as ministers of God’s plan and they benefit from their sexuality according to the original dynamism of total self-giving, without manipulation or alteration.”</w:t>
      </w:r>
      <w:r>
        <w:rPr>
          <w:rFonts w:ascii="Helvetica" w:hAnsi="Helvetica" w:cs="Helvetica"/>
          <w:color w:val="333333"/>
          <w:spacing w:val="6"/>
          <w:sz w:val="18"/>
          <w:szCs w:val="18"/>
        </w:rPr>
        <w:br/>
        <w:t>(Pope John Paul II, On the Family, #28 &amp; 32)</w:t>
      </w:r>
    </w:p>
    <w:p w:rsidR="00F042E0" w:rsidRDefault="00F042E0" w:rsidP="00FA6F8B">
      <w:pPr>
        <w:rPr>
          <w:i/>
        </w:rPr>
      </w:pPr>
      <w:r w:rsidRPr="00B42B39">
        <w:rPr>
          <w:i/>
          <w:highlight w:val="yellow"/>
        </w:rPr>
        <w:t xml:space="preserve">The </w:t>
      </w:r>
      <w:r w:rsidR="00693D10">
        <w:rPr>
          <w:i/>
          <w:highlight w:val="yellow"/>
        </w:rPr>
        <w:t>old OPL NFP webpage has the following link which</w:t>
      </w:r>
      <w:r w:rsidR="00C2299F">
        <w:rPr>
          <w:i/>
          <w:highlight w:val="yellow"/>
        </w:rPr>
        <w:t xml:space="preserve"> opens to a new page</w:t>
      </w:r>
      <w:r w:rsidRPr="00B42B39">
        <w:rPr>
          <w:i/>
          <w:highlight w:val="yellow"/>
        </w:rPr>
        <w:t>.</w:t>
      </w:r>
    </w:p>
    <w:p w:rsidR="004E1A2F" w:rsidRDefault="005946D0" w:rsidP="00FA6F8B">
      <w:r>
        <w:t xml:space="preserve">“How can we learn to do Natural Family Planning” links to: </w:t>
      </w:r>
      <w:hyperlink r:id="rId5" w:history="1">
        <w:r w:rsidR="00786782" w:rsidRPr="00922407">
          <w:rPr>
            <w:rStyle w:val="Hyperlink"/>
          </w:rPr>
          <w:t>http://www.dioceseofscranton.org/?page_id=20522</w:t>
        </w:r>
      </w:hyperlink>
    </w:p>
    <w:p w:rsidR="00786782" w:rsidRPr="00693D10" w:rsidRDefault="00786782" w:rsidP="00786782">
      <w:pPr>
        <w:rPr>
          <w:i/>
          <w:color w:val="FF0000"/>
        </w:rPr>
      </w:pPr>
      <w:r w:rsidRPr="00693D10">
        <w:rPr>
          <w:i/>
          <w:color w:val="FF0000"/>
          <w:highlight w:val="yellow"/>
        </w:rPr>
        <w:t>This is the</w:t>
      </w:r>
      <w:r w:rsidR="00C2299F" w:rsidRPr="00693D10">
        <w:rPr>
          <w:i/>
          <w:color w:val="FF0000"/>
          <w:highlight w:val="yellow"/>
        </w:rPr>
        <w:t xml:space="preserve"> content within that page</w:t>
      </w:r>
      <w:r w:rsidR="002B0AA7" w:rsidRPr="00693D10">
        <w:rPr>
          <w:i/>
          <w:color w:val="FF0000"/>
          <w:highlight w:val="yellow"/>
        </w:rPr>
        <w:t xml:space="preserve"> (The page also includes a side menu with two choices “Natural Family Planning Instruction</w:t>
      </w:r>
      <w:r w:rsidR="00C2299F" w:rsidRPr="00693D10">
        <w:rPr>
          <w:i/>
          <w:color w:val="FF0000"/>
          <w:highlight w:val="yellow"/>
        </w:rPr>
        <w:t>”</w:t>
      </w:r>
      <w:r w:rsidR="002B0AA7" w:rsidRPr="00693D10">
        <w:rPr>
          <w:i/>
          <w:color w:val="FF0000"/>
          <w:highlight w:val="yellow"/>
        </w:rPr>
        <w:t xml:space="preserve"> which takes you nowhere since that is the page the user is already on, and </w:t>
      </w:r>
      <w:r w:rsidR="00C2299F" w:rsidRPr="00693D10">
        <w:rPr>
          <w:i/>
          <w:color w:val="FF0000"/>
          <w:highlight w:val="yellow"/>
        </w:rPr>
        <w:t>“</w:t>
      </w:r>
      <w:r w:rsidR="002B0AA7" w:rsidRPr="00693D10">
        <w:rPr>
          <w:i/>
          <w:color w:val="FF0000"/>
          <w:highlight w:val="yellow"/>
        </w:rPr>
        <w:t>Natural Family Planning</w:t>
      </w:r>
      <w:r w:rsidR="00C2299F" w:rsidRPr="00693D10">
        <w:rPr>
          <w:i/>
          <w:color w:val="FF0000"/>
          <w:highlight w:val="yellow"/>
        </w:rPr>
        <w:t>”</w:t>
      </w:r>
      <w:r w:rsidR="002B0AA7" w:rsidRPr="00693D10">
        <w:rPr>
          <w:i/>
          <w:color w:val="FF0000"/>
          <w:highlight w:val="yellow"/>
        </w:rPr>
        <w:t xml:space="preserve"> which takes one back to the main NFP page</w:t>
      </w:r>
      <w:r w:rsidR="0003511F" w:rsidRPr="00693D10">
        <w:rPr>
          <w:i/>
          <w:color w:val="FF0000"/>
          <w:highlight w:val="yellow"/>
        </w:rPr>
        <w:t>) I added box 17A to my web flow chart</w:t>
      </w:r>
      <w:r w:rsidR="004939ED">
        <w:rPr>
          <w:i/>
          <w:color w:val="FF0000"/>
          <w:highlight w:val="yellow"/>
        </w:rPr>
        <w:t>,</w:t>
      </w:r>
      <w:r w:rsidR="0003511F" w:rsidRPr="00693D10">
        <w:rPr>
          <w:i/>
          <w:color w:val="FF0000"/>
          <w:highlight w:val="yellow"/>
        </w:rPr>
        <w:t xml:space="preserve"> which could contain this content</w:t>
      </w:r>
      <w:r w:rsidRPr="00693D10">
        <w:rPr>
          <w:i/>
          <w:color w:val="FF0000"/>
          <w:highlight w:val="yellow"/>
        </w:rPr>
        <w:t>:</w:t>
      </w:r>
    </w:p>
    <w:p w:rsidR="00786782" w:rsidRPr="00693D10" w:rsidRDefault="00786782" w:rsidP="00786782">
      <w:pPr>
        <w:pStyle w:val="NormalWeb"/>
        <w:shd w:val="clear" w:color="auto" w:fill="FFFFFF"/>
        <w:spacing w:before="0" w:beforeAutospacing="0" w:after="225" w:afterAutospacing="0"/>
        <w:jc w:val="center"/>
        <w:textAlignment w:val="baseline"/>
        <w:rPr>
          <w:rFonts w:ascii="Helvetica" w:hAnsi="Helvetica" w:cs="Helvetica"/>
          <w:color w:val="FF0000"/>
          <w:spacing w:val="6"/>
          <w:sz w:val="18"/>
          <w:szCs w:val="18"/>
        </w:rPr>
      </w:pPr>
      <w:r w:rsidRPr="00693D10">
        <w:rPr>
          <w:rFonts w:ascii="Helvetica" w:hAnsi="Helvetica" w:cs="Helvetica"/>
          <w:b/>
          <w:bCs/>
          <w:i/>
          <w:iCs/>
          <w:color w:val="FF0000"/>
          <w:spacing w:val="6"/>
          <w:sz w:val="27"/>
          <w:szCs w:val="27"/>
        </w:rPr>
        <w:t xml:space="preserve"> Natural Family Planning Instruction</w:t>
      </w:r>
      <w:r w:rsidRPr="00693D10">
        <w:rPr>
          <w:rFonts w:ascii="Helvetica" w:hAnsi="Helvetica" w:cs="Helvetica"/>
          <w:b/>
          <w:bCs/>
          <w:i/>
          <w:iCs/>
          <w:color w:val="FF0000"/>
          <w:spacing w:val="6"/>
          <w:sz w:val="27"/>
          <w:szCs w:val="27"/>
          <w:u w:val="single"/>
        </w:rPr>
        <w:br/>
      </w:r>
      <w:r w:rsidRPr="00693D10">
        <w:rPr>
          <w:rFonts w:ascii="Helvetica" w:hAnsi="Helvetica" w:cs="Helvetica"/>
          <w:b/>
          <w:bCs/>
          <w:i/>
          <w:iCs/>
          <w:color w:val="FF0000"/>
          <w:spacing w:val="6"/>
          <w:sz w:val="27"/>
          <w:szCs w:val="27"/>
        </w:rPr>
        <w:t>Office for Parish Life ~ Diocese of Scranton</w:t>
      </w:r>
      <w:r w:rsidRPr="00693D10">
        <w:rPr>
          <w:rFonts w:ascii="Helvetica" w:hAnsi="Helvetica" w:cs="Helvetica"/>
          <w:b/>
          <w:bCs/>
          <w:color w:val="FF0000"/>
          <w:spacing w:val="6"/>
          <w:sz w:val="27"/>
          <w:szCs w:val="27"/>
        </w:rPr>
        <w:t> </w:t>
      </w:r>
    </w:p>
    <w:p w:rsidR="00786782" w:rsidRPr="00693D10" w:rsidRDefault="00786782" w:rsidP="00786782">
      <w:pPr>
        <w:shd w:val="clear" w:color="auto" w:fill="FFFFFF"/>
        <w:spacing w:after="225" w:line="240" w:lineRule="auto"/>
        <w:textAlignment w:val="baseline"/>
        <w:rPr>
          <w:rFonts w:ascii="Helvetica" w:eastAsia="Times New Roman" w:hAnsi="Helvetica" w:cs="Helvetica"/>
          <w:color w:val="FF0000"/>
          <w:spacing w:val="6"/>
          <w:sz w:val="18"/>
          <w:szCs w:val="18"/>
        </w:rPr>
      </w:pPr>
      <w:r w:rsidRPr="00693D10">
        <w:rPr>
          <w:rFonts w:ascii="Helvetica" w:eastAsia="Times New Roman" w:hAnsi="Helvetica" w:cs="Helvetica"/>
          <w:b/>
          <w:bCs/>
          <w:color w:val="FF0000"/>
          <w:spacing w:val="6"/>
          <w:sz w:val="18"/>
          <w:szCs w:val="18"/>
          <w:u w:val="single"/>
        </w:rPr>
        <w:t>Individual Instruction</w:t>
      </w:r>
      <w:r w:rsidRPr="00693D10">
        <w:rPr>
          <w:rFonts w:ascii="Helvetica" w:eastAsia="Times New Roman" w:hAnsi="Helvetica" w:cs="Helvetica"/>
          <w:b/>
          <w:bCs/>
          <w:color w:val="FF0000"/>
          <w:spacing w:val="6"/>
          <w:sz w:val="18"/>
          <w:szCs w:val="18"/>
        </w:rPr>
        <w:t>:</w:t>
      </w:r>
    </w:p>
    <w:p w:rsidR="00786782" w:rsidRPr="00693D10" w:rsidRDefault="00786782" w:rsidP="00786782">
      <w:pPr>
        <w:shd w:val="clear" w:color="auto" w:fill="FFFFFF"/>
        <w:spacing w:after="225" w:line="240" w:lineRule="auto"/>
        <w:textAlignment w:val="baseline"/>
        <w:rPr>
          <w:rFonts w:ascii="Helvetica" w:eastAsia="Times New Roman" w:hAnsi="Helvetica" w:cs="Helvetica"/>
          <w:color w:val="FF0000"/>
          <w:spacing w:val="6"/>
          <w:sz w:val="18"/>
          <w:szCs w:val="18"/>
        </w:rPr>
      </w:pPr>
      <w:r w:rsidRPr="00693D10">
        <w:rPr>
          <w:rFonts w:ascii="Helvetica" w:eastAsia="Times New Roman" w:hAnsi="Helvetica" w:cs="Helvetica"/>
          <w:color w:val="FF0000"/>
          <w:spacing w:val="6"/>
          <w:sz w:val="18"/>
          <w:szCs w:val="18"/>
        </w:rPr>
        <w:t>The Diocese of Scranton has a team of certified natural family planning instructors (CNFPI).  They will meet with you one-on-one for instruction. After the initial 2-hour instruction, they will coach you until you are comfortable interpreting your chart.</w:t>
      </w:r>
    </w:p>
    <w:p w:rsidR="00786782" w:rsidRPr="00693D10" w:rsidRDefault="00786782" w:rsidP="00786782">
      <w:pPr>
        <w:shd w:val="clear" w:color="auto" w:fill="FFFFFF"/>
        <w:spacing w:after="225" w:line="240" w:lineRule="auto"/>
        <w:textAlignment w:val="baseline"/>
        <w:rPr>
          <w:rFonts w:ascii="Helvetica" w:eastAsia="Times New Roman" w:hAnsi="Helvetica" w:cs="Helvetica"/>
          <w:color w:val="FF0000"/>
          <w:spacing w:val="6"/>
          <w:sz w:val="18"/>
          <w:szCs w:val="18"/>
        </w:rPr>
      </w:pPr>
      <w:r w:rsidRPr="00693D10">
        <w:rPr>
          <w:rFonts w:ascii="Helvetica" w:eastAsia="Times New Roman" w:hAnsi="Helvetica" w:cs="Helvetica"/>
          <w:color w:val="FF0000"/>
          <w:spacing w:val="6"/>
          <w:sz w:val="18"/>
          <w:szCs w:val="18"/>
        </w:rPr>
        <w:t>Please contact someone from the following list directly to make arrangements:</w:t>
      </w:r>
    </w:p>
    <w:p w:rsidR="00786782" w:rsidRPr="00693D10" w:rsidRDefault="00786782" w:rsidP="00786782">
      <w:pPr>
        <w:shd w:val="clear" w:color="auto" w:fill="FFFFFF"/>
        <w:spacing w:after="225" w:line="240" w:lineRule="auto"/>
        <w:jc w:val="center"/>
        <w:textAlignment w:val="baseline"/>
        <w:rPr>
          <w:rFonts w:ascii="Helvetica" w:eastAsia="Times New Roman" w:hAnsi="Helvetica" w:cs="Helvetica"/>
          <w:b/>
          <w:bCs/>
          <w:color w:val="FF0000"/>
          <w:spacing w:val="6"/>
          <w:sz w:val="18"/>
          <w:szCs w:val="18"/>
          <w:u w:val="single"/>
        </w:rPr>
      </w:pPr>
      <w:r w:rsidRPr="00693D10">
        <w:rPr>
          <w:rFonts w:ascii="Helvetica" w:eastAsia="Times New Roman" w:hAnsi="Helvetica" w:cs="Helvetica"/>
          <w:b/>
          <w:bCs/>
          <w:color w:val="FF0000"/>
          <w:spacing w:val="6"/>
          <w:sz w:val="18"/>
          <w:szCs w:val="18"/>
          <w:u w:val="single"/>
        </w:rPr>
        <w:t>Instructors Approved to Teach in the Diocese of Scranton</w:t>
      </w:r>
    </w:p>
    <w:p w:rsidR="00F36704" w:rsidRPr="00693D10" w:rsidRDefault="00F36704" w:rsidP="00786782">
      <w:pPr>
        <w:shd w:val="clear" w:color="auto" w:fill="FFFFFF"/>
        <w:spacing w:after="225" w:line="240" w:lineRule="auto"/>
        <w:jc w:val="center"/>
        <w:textAlignment w:val="baseline"/>
        <w:rPr>
          <w:rFonts w:ascii="Helvetica" w:eastAsia="Times New Roman" w:hAnsi="Helvetica" w:cs="Helvetica"/>
          <w:i/>
          <w:color w:val="FF0000"/>
          <w:spacing w:val="6"/>
          <w:sz w:val="18"/>
          <w:szCs w:val="18"/>
        </w:rPr>
      </w:pPr>
      <w:r w:rsidRPr="00693D10">
        <w:rPr>
          <w:rFonts w:ascii="Helvetica" w:eastAsia="Times New Roman" w:hAnsi="Helvetica" w:cs="Helvetica"/>
          <w:bCs/>
          <w:i/>
          <w:color w:val="FF0000"/>
          <w:spacing w:val="6"/>
          <w:sz w:val="18"/>
          <w:szCs w:val="18"/>
          <w:highlight w:val="yellow"/>
        </w:rPr>
        <w:t>Jen i</w:t>
      </w:r>
      <w:r w:rsidR="005471F4" w:rsidRPr="00693D10">
        <w:rPr>
          <w:rFonts w:ascii="Helvetica" w:eastAsia="Times New Roman" w:hAnsi="Helvetica" w:cs="Helvetica"/>
          <w:bCs/>
          <w:i/>
          <w:color w:val="FF0000"/>
          <w:spacing w:val="6"/>
          <w:sz w:val="18"/>
          <w:szCs w:val="18"/>
          <w:highlight w:val="yellow"/>
        </w:rPr>
        <w:t>s checking that these names and</w:t>
      </w:r>
      <w:r w:rsidRPr="00693D10">
        <w:rPr>
          <w:rFonts w:ascii="Helvetica" w:eastAsia="Times New Roman" w:hAnsi="Helvetica" w:cs="Helvetica"/>
          <w:bCs/>
          <w:i/>
          <w:color w:val="FF0000"/>
          <w:spacing w:val="6"/>
          <w:sz w:val="18"/>
          <w:szCs w:val="18"/>
          <w:highlight w:val="yellow"/>
        </w:rPr>
        <w:t xml:space="preserve"> phone numbers are still accurate.</w:t>
      </w:r>
    </w:p>
    <w:p w:rsidR="00786782" w:rsidRPr="00693D10" w:rsidRDefault="00786782" w:rsidP="00786782">
      <w:pPr>
        <w:numPr>
          <w:ilvl w:val="0"/>
          <w:numId w:val="1"/>
        </w:numPr>
        <w:shd w:val="clear" w:color="auto" w:fill="FFFFFF"/>
        <w:spacing w:before="30" w:after="30" w:line="240" w:lineRule="auto"/>
        <w:ind w:left="390"/>
        <w:textAlignment w:val="baseline"/>
        <w:rPr>
          <w:rFonts w:ascii="Helvetica" w:eastAsia="Times New Roman" w:hAnsi="Helvetica" w:cs="Helvetica"/>
          <w:color w:val="FF0000"/>
          <w:spacing w:val="6"/>
          <w:sz w:val="18"/>
          <w:szCs w:val="18"/>
        </w:rPr>
      </w:pPr>
      <w:r w:rsidRPr="00693D10">
        <w:rPr>
          <w:rFonts w:ascii="Helvetica" w:eastAsia="Times New Roman" w:hAnsi="Helvetica" w:cs="Helvetica"/>
          <w:color w:val="FF0000"/>
          <w:spacing w:val="6"/>
          <w:sz w:val="18"/>
          <w:szCs w:val="18"/>
        </w:rPr>
        <w:t>Megan Murphy (570) 954-1059 or (570) 941-8935, anywhere in the diocese</w:t>
      </w:r>
      <w:r w:rsidR="006A4F0F" w:rsidRPr="00693D10">
        <w:rPr>
          <w:rFonts w:ascii="Helvetica" w:eastAsia="Times New Roman" w:hAnsi="Helvetica" w:cs="Helvetica"/>
          <w:color w:val="FF0000"/>
          <w:spacing w:val="6"/>
          <w:sz w:val="18"/>
          <w:szCs w:val="18"/>
        </w:rPr>
        <w:t xml:space="preserve"> </w:t>
      </w:r>
      <w:r w:rsidR="006A4F0F" w:rsidRPr="00693D10">
        <w:rPr>
          <w:rFonts w:ascii="Helvetica" w:eastAsia="Times New Roman" w:hAnsi="Helvetica" w:cs="Helvetica"/>
          <w:color w:val="FF0000"/>
          <w:spacing w:val="6"/>
          <w:sz w:val="18"/>
          <w:szCs w:val="18"/>
          <w:highlight w:val="yellow"/>
        </w:rPr>
        <w:t>YES</w:t>
      </w:r>
    </w:p>
    <w:p w:rsidR="00786782" w:rsidRPr="00693D10" w:rsidRDefault="00786782" w:rsidP="00786782">
      <w:pPr>
        <w:numPr>
          <w:ilvl w:val="0"/>
          <w:numId w:val="1"/>
        </w:numPr>
        <w:shd w:val="clear" w:color="auto" w:fill="FFFFFF"/>
        <w:spacing w:before="30" w:after="30" w:line="240" w:lineRule="auto"/>
        <w:ind w:left="390"/>
        <w:textAlignment w:val="baseline"/>
        <w:rPr>
          <w:rFonts w:ascii="Helvetica" w:eastAsia="Times New Roman" w:hAnsi="Helvetica" w:cs="Helvetica"/>
          <w:color w:val="FF0000"/>
          <w:spacing w:val="6"/>
          <w:sz w:val="18"/>
          <w:szCs w:val="18"/>
          <w:highlight w:val="yellow"/>
        </w:rPr>
      </w:pPr>
      <w:r w:rsidRPr="00693D10">
        <w:rPr>
          <w:rFonts w:ascii="Helvetica" w:eastAsia="Times New Roman" w:hAnsi="Helvetica" w:cs="Helvetica"/>
          <w:color w:val="FF0000"/>
          <w:spacing w:val="6"/>
          <w:sz w:val="18"/>
          <w:szCs w:val="18"/>
        </w:rPr>
        <w:t xml:space="preserve">Tara </w:t>
      </w:r>
      <w:r w:rsidR="000816FF">
        <w:rPr>
          <w:rFonts w:ascii="Helvetica" w:eastAsia="Times New Roman" w:hAnsi="Helvetica" w:cs="Helvetica"/>
          <w:color w:val="FF0000"/>
          <w:spacing w:val="6"/>
          <w:sz w:val="18"/>
          <w:szCs w:val="18"/>
        </w:rPr>
        <w:t xml:space="preserve">Murphy </w:t>
      </w:r>
      <w:r w:rsidRPr="00693D10">
        <w:rPr>
          <w:rFonts w:ascii="Helvetica" w:eastAsia="Times New Roman" w:hAnsi="Helvetica" w:cs="Helvetica"/>
          <w:color w:val="FF0000"/>
          <w:spacing w:val="6"/>
          <w:sz w:val="18"/>
          <w:szCs w:val="18"/>
        </w:rPr>
        <w:t>, Carbondale/Mid-Valley</w:t>
      </w:r>
      <w:r w:rsidR="005471F4" w:rsidRPr="00693D10">
        <w:rPr>
          <w:rFonts w:ascii="Helvetica" w:eastAsia="Times New Roman" w:hAnsi="Helvetica" w:cs="Helvetica"/>
          <w:color w:val="FF0000"/>
          <w:spacing w:val="6"/>
          <w:sz w:val="18"/>
          <w:szCs w:val="18"/>
        </w:rPr>
        <w:t xml:space="preserve"> </w:t>
      </w:r>
      <w:r w:rsidR="000816FF" w:rsidRPr="000816FF">
        <w:rPr>
          <w:rFonts w:ascii="Helvetica" w:eastAsia="Times New Roman" w:hAnsi="Helvetica" w:cs="Helvetica"/>
          <w:color w:val="FF0000"/>
          <w:spacing w:val="6"/>
          <w:sz w:val="18"/>
          <w:szCs w:val="18"/>
          <w:highlight w:val="yellow"/>
        </w:rPr>
        <w:t xml:space="preserve">still trying to get a proper </w:t>
      </w:r>
      <w:r w:rsidR="004939ED" w:rsidRPr="000816FF">
        <w:rPr>
          <w:rFonts w:ascii="Helvetica" w:eastAsia="Times New Roman" w:hAnsi="Helvetica" w:cs="Helvetica"/>
          <w:color w:val="FF0000"/>
          <w:spacing w:val="6"/>
          <w:sz w:val="18"/>
          <w:szCs w:val="18"/>
          <w:highlight w:val="yellow"/>
        </w:rPr>
        <w:t>phone</w:t>
      </w:r>
      <w:r w:rsidR="000816FF" w:rsidRPr="000816FF">
        <w:rPr>
          <w:rFonts w:ascii="Helvetica" w:eastAsia="Times New Roman" w:hAnsi="Helvetica" w:cs="Helvetica"/>
          <w:color w:val="FF0000"/>
          <w:spacing w:val="6"/>
          <w:sz w:val="18"/>
          <w:szCs w:val="18"/>
          <w:highlight w:val="yellow"/>
        </w:rPr>
        <w:t xml:space="preserve"> </w:t>
      </w:r>
      <w:r w:rsidR="000816FF">
        <w:rPr>
          <w:rFonts w:ascii="Helvetica" w:eastAsia="Times New Roman" w:hAnsi="Helvetica" w:cs="Helvetica"/>
          <w:color w:val="FF0000"/>
          <w:spacing w:val="6"/>
          <w:sz w:val="18"/>
          <w:szCs w:val="18"/>
          <w:highlight w:val="yellow"/>
        </w:rPr>
        <w:t>number</w:t>
      </w:r>
      <w:r w:rsidR="004939ED" w:rsidRPr="004939ED">
        <w:rPr>
          <w:rFonts w:ascii="Helvetica" w:eastAsia="Times New Roman" w:hAnsi="Helvetica" w:cs="Helvetica"/>
          <w:color w:val="FF0000"/>
          <w:spacing w:val="6"/>
          <w:sz w:val="18"/>
          <w:szCs w:val="18"/>
          <w:highlight w:val="yellow"/>
        </w:rPr>
        <w:t xml:space="preserve"> </w:t>
      </w:r>
    </w:p>
    <w:p w:rsidR="00786782" w:rsidRPr="00693D10" w:rsidRDefault="00786782" w:rsidP="00786782">
      <w:pPr>
        <w:numPr>
          <w:ilvl w:val="0"/>
          <w:numId w:val="1"/>
        </w:numPr>
        <w:shd w:val="clear" w:color="auto" w:fill="FFFFFF"/>
        <w:spacing w:before="30" w:after="30" w:line="240" w:lineRule="auto"/>
        <w:ind w:left="390"/>
        <w:textAlignment w:val="baseline"/>
        <w:rPr>
          <w:rFonts w:ascii="Helvetica" w:eastAsia="Times New Roman" w:hAnsi="Helvetica" w:cs="Helvetica"/>
          <w:color w:val="FF0000"/>
          <w:spacing w:val="6"/>
          <w:sz w:val="18"/>
          <w:szCs w:val="18"/>
        </w:rPr>
      </w:pPr>
      <w:r w:rsidRPr="00693D10">
        <w:rPr>
          <w:rFonts w:ascii="Helvetica" w:eastAsia="Times New Roman" w:hAnsi="Helvetica" w:cs="Helvetica"/>
          <w:color w:val="FF0000"/>
          <w:spacing w:val="6"/>
          <w:sz w:val="18"/>
          <w:szCs w:val="18"/>
        </w:rPr>
        <w:t xml:space="preserve">Eric and Bernadette </w:t>
      </w:r>
      <w:proofErr w:type="spellStart"/>
      <w:r w:rsidRPr="00693D10">
        <w:rPr>
          <w:rFonts w:ascii="Helvetica" w:eastAsia="Times New Roman" w:hAnsi="Helvetica" w:cs="Helvetica"/>
          <w:color w:val="FF0000"/>
          <w:spacing w:val="6"/>
          <w:sz w:val="18"/>
          <w:szCs w:val="18"/>
        </w:rPr>
        <w:t>Jesperson</w:t>
      </w:r>
      <w:proofErr w:type="spellEnd"/>
      <w:r w:rsidRPr="00693D10">
        <w:rPr>
          <w:rFonts w:ascii="Helvetica" w:eastAsia="Times New Roman" w:hAnsi="Helvetica" w:cs="Helvetica"/>
          <w:color w:val="FF0000"/>
          <w:spacing w:val="6"/>
          <w:sz w:val="18"/>
          <w:szCs w:val="18"/>
        </w:rPr>
        <w:t xml:space="preserve"> (570) 788-4560, Hazleton/Drums area</w:t>
      </w:r>
      <w:r w:rsidR="006A4F0F" w:rsidRPr="00693D10">
        <w:rPr>
          <w:rFonts w:ascii="Helvetica" w:eastAsia="Times New Roman" w:hAnsi="Helvetica" w:cs="Helvetica"/>
          <w:color w:val="FF0000"/>
          <w:spacing w:val="6"/>
          <w:sz w:val="18"/>
          <w:szCs w:val="18"/>
        </w:rPr>
        <w:t xml:space="preserve"> </w:t>
      </w:r>
      <w:r w:rsidR="006A4F0F" w:rsidRPr="00693D10">
        <w:rPr>
          <w:rFonts w:ascii="Helvetica" w:eastAsia="Times New Roman" w:hAnsi="Helvetica" w:cs="Helvetica"/>
          <w:color w:val="FF0000"/>
          <w:spacing w:val="6"/>
          <w:sz w:val="18"/>
          <w:szCs w:val="18"/>
          <w:highlight w:val="yellow"/>
        </w:rPr>
        <w:t>MAYBE</w:t>
      </w:r>
    </w:p>
    <w:p w:rsidR="00786782" w:rsidRPr="00693D10" w:rsidRDefault="00786782" w:rsidP="00786782">
      <w:pPr>
        <w:numPr>
          <w:ilvl w:val="0"/>
          <w:numId w:val="1"/>
        </w:numPr>
        <w:shd w:val="clear" w:color="auto" w:fill="FFFFFF"/>
        <w:spacing w:before="30" w:after="30" w:line="240" w:lineRule="auto"/>
        <w:ind w:left="390"/>
        <w:textAlignment w:val="baseline"/>
        <w:rPr>
          <w:rFonts w:ascii="Helvetica" w:eastAsia="Times New Roman" w:hAnsi="Helvetica" w:cs="Helvetica"/>
          <w:color w:val="FF0000"/>
          <w:spacing w:val="6"/>
          <w:sz w:val="18"/>
          <w:szCs w:val="18"/>
        </w:rPr>
      </w:pPr>
      <w:r w:rsidRPr="00693D10">
        <w:rPr>
          <w:rFonts w:ascii="Helvetica" w:eastAsia="Times New Roman" w:hAnsi="Helvetica" w:cs="Helvetica"/>
          <w:color w:val="FF0000"/>
          <w:spacing w:val="6"/>
          <w:sz w:val="18"/>
          <w:szCs w:val="18"/>
        </w:rPr>
        <w:t xml:space="preserve">Carol </w:t>
      </w:r>
      <w:proofErr w:type="spellStart"/>
      <w:r w:rsidRPr="00693D10">
        <w:rPr>
          <w:rFonts w:ascii="Helvetica" w:eastAsia="Times New Roman" w:hAnsi="Helvetica" w:cs="Helvetica"/>
          <w:color w:val="FF0000"/>
          <w:spacing w:val="6"/>
          <w:sz w:val="18"/>
          <w:szCs w:val="18"/>
        </w:rPr>
        <w:t>Niewinski</w:t>
      </w:r>
      <w:proofErr w:type="spellEnd"/>
      <w:r w:rsidRPr="00693D10">
        <w:rPr>
          <w:rFonts w:ascii="Helvetica" w:eastAsia="Times New Roman" w:hAnsi="Helvetica" w:cs="Helvetica"/>
          <w:color w:val="FF0000"/>
          <w:spacing w:val="6"/>
          <w:sz w:val="18"/>
          <w:szCs w:val="18"/>
        </w:rPr>
        <w:t xml:space="preserve"> (570) 287-4670, Wilkes-Barre/Pittston area</w:t>
      </w:r>
      <w:r w:rsidR="00CC4C88" w:rsidRPr="00693D10">
        <w:rPr>
          <w:rFonts w:ascii="Helvetica" w:eastAsia="Times New Roman" w:hAnsi="Helvetica" w:cs="Helvetica"/>
          <w:color w:val="FF0000"/>
          <w:spacing w:val="6"/>
          <w:sz w:val="18"/>
          <w:szCs w:val="18"/>
        </w:rPr>
        <w:t xml:space="preserve"> </w:t>
      </w:r>
      <w:r w:rsidR="00CC4C88" w:rsidRPr="00693D10">
        <w:rPr>
          <w:rFonts w:ascii="Helvetica" w:eastAsia="Times New Roman" w:hAnsi="Helvetica" w:cs="Helvetica"/>
          <w:color w:val="FF0000"/>
          <w:spacing w:val="6"/>
          <w:sz w:val="18"/>
          <w:szCs w:val="18"/>
          <w:highlight w:val="yellow"/>
        </w:rPr>
        <w:t>YES</w:t>
      </w:r>
    </w:p>
    <w:p w:rsidR="00786782" w:rsidRPr="00693D10" w:rsidRDefault="00786782" w:rsidP="00786782">
      <w:pPr>
        <w:numPr>
          <w:ilvl w:val="0"/>
          <w:numId w:val="1"/>
        </w:numPr>
        <w:shd w:val="clear" w:color="auto" w:fill="FFFFFF"/>
        <w:spacing w:before="30" w:after="30" w:line="240" w:lineRule="auto"/>
        <w:ind w:left="390"/>
        <w:textAlignment w:val="baseline"/>
        <w:rPr>
          <w:rFonts w:ascii="Helvetica" w:eastAsia="Times New Roman" w:hAnsi="Helvetica" w:cs="Helvetica"/>
          <w:color w:val="FF0000"/>
          <w:spacing w:val="6"/>
          <w:sz w:val="18"/>
          <w:szCs w:val="18"/>
          <w:highlight w:val="yellow"/>
        </w:rPr>
      </w:pPr>
      <w:r w:rsidRPr="00693D10">
        <w:rPr>
          <w:rFonts w:ascii="Helvetica" w:eastAsia="Times New Roman" w:hAnsi="Helvetica" w:cs="Helvetica"/>
          <w:color w:val="FF0000"/>
          <w:spacing w:val="6"/>
          <w:sz w:val="18"/>
          <w:szCs w:val="18"/>
        </w:rPr>
        <w:t>John and Hayley Michelin (570) 420-1319, Monroe/Pike counties </w:t>
      </w:r>
      <w:r w:rsidR="005471F4" w:rsidRPr="00693D10">
        <w:rPr>
          <w:rFonts w:ascii="Helvetica" w:eastAsia="Times New Roman" w:hAnsi="Helvetica" w:cs="Helvetica"/>
          <w:color w:val="FF0000"/>
          <w:spacing w:val="6"/>
          <w:sz w:val="18"/>
          <w:szCs w:val="18"/>
          <w:highlight w:val="yellow"/>
        </w:rPr>
        <w:t>l/m</w:t>
      </w:r>
    </w:p>
    <w:p w:rsidR="006A4F0F" w:rsidRPr="00693D10" w:rsidRDefault="006A4F0F" w:rsidP="006A4F0F">
      <w:pPr>
        <w:shd w:val="clear" w:color="auto" w:fill="FFFFFF"/>
        <w:spacing w:before="30" w:after="30" w:line="240" w:lineRule="auto"/>
        <w:ind w:left="390"/>
        <w:textAlignment w:val="baseline"/>
        <w:rPr>
          <w:rFonts w:ascii="Helvetica" w:eastAsia="Times New Roman" w:hAnsi="Helvetica" w:cs="Helvetica"/>
          <w:color w:val="FF0000"/>
          <w:spacing w:val="6"/>
          <w:sz w:val="18"/>
          <w:szCs w:val="18"/>
        </w:rPr>
      </w:pPr>
    </w:p>
    <w:p w:rsidR="00786782" w:rsidRPr="00693D10" w:rsidRDefault="00786782" w:rsidP="00786782">
      <w:pPr>
        <w:shd w:val="clear" w:color="auto" w:fill="FFFFFF"/>
        <w:spacing w:after="225" w:line="240" w:lineRule="auto"/>
        <w:textAlignment w:val="baseline"/>
        <w:rPr>
          <w:rFonts w:ascii="Helvetica" w:eastAsia="Times New Roman" w:hAnsi="Helvetica" w:cs="Helvetica"/>
          <w:color w:val="FF0000"/>
          <w:spacing w:val="6"/>
          <w:sz w:val="18"/>
          <w:szCs w:val="18"/>
        </w:rPr>
      </w:pPr>
      <w:r w:rsidRPr="00693D10">
        <w:rPr>
          <w:rFonts w:ascii="Helvetica" w:eastAsia="Times New Roman" w:hAnsi="Helvetica" w:cs="Helvetica"/>
          <w:color w:val="FF0000"/>
          <w:spacing w:val="6"/>
          <w:sz w:val="18"/>
          <w:szCs w:val="18"/>
        </w:rPr>
        <w:lastRenderedPageBreak/>
        <w:t xml:space="preserve">Para </w:t>
      </w:r>
      <w:proofErr w:type="spellStart"/>
      <w:r w:rsidRPr="00693D10">
        <w:rPr>
          <w:rFonts w:ascii="Helvetica" w:eastAsia="Times New Roman" w:hAnsi="Helvetica" w:cs="Helvetica"/>
          <w:color w:val="FF0000"/>
          <w:spacing w:val="6"/>
          <w:sz w:val="18"/>
          <w:szCs w:val="18"/>
        </w:rPr>
        <w:t>Planificación</w:t>
      </w:r>
      <w:proofErr w:type="spellEnd"/>
      <w:r w:rsidRPr="00693D10">
        <w:rPr>
          <w:rFonts w:ascii="Helvetica" w:eastAsia="Times New Roman" w:hAnsi="Helvetica" w:cs="Helvetica"/>
          <w:color w:val="FF0000"/>
          <w:spacing w:val="6"/>
          <w:sz w:val="18"/>
          <w:szCs w:val="18"/>
        </w:rPr>
        <w:t xml:space="preserve"> Familiar Natural </w:t>
      </w:r>
      <w:proofErr w:type="spellStart"/>
      <w:r w:rsidRPr="00693D10">
        <w:rPr>
          <w:rFonts w:ascii="Helvetica" w:eastAsia="Times New Roman" w:hAnsi="Helvetica" w:cs="Helvetica"/>
          <w:color w:val="FF0000"/>
          <w:spacing w:val="6"/>
          <w:sz w:val="18"/>
          <w:szCs w:val="18"/>
        </w:rPr>
        <w:t>Instrucción</w:t>
      </w:r>
      <w:proofErr w:type="spellEnd"/>
      <w:r w:rsidRPr="00693D10">
        <w:rPr>
          <w:rFonts w:ascii="Helvetica" w:eastAsia="Times New Roman" w:hAnsi="Helvetica" w:cs="Helvetica"/>
          <w:color w:val="FF0000"/>
          <w:spacing w:val="6"/>
          <w:sz w:val="18"/>
          <w:szCs w:val="18"/>
        </w:rPr>
        <w:t> </w:t>
      </w:r>
      <w:proofErr w:type="spellStart"/>
      <w:r w:rsidRPr="00693D10">
        <w:rPr>
          <w:rFonts w:ascii="Helvetica" w:eastAsia="Times New Roman" w:hAnsi="Helvetica" w:cs="Helvetica"/>
          <w:b/>
          <w:bCs/>
          <w:color w:val="FF0000"/>
          <w:spacing w:val="6"/>
          <w:sz w:val="18"/>
          <w:szCs w:val="18"/>
          <w:u w:val="single"/>
        </w:rPr>
        <w:t>en</w:t>
      </w:r>
      <w:proofErr w:type="spellEnd"/>
      <w:r w:rsidRPr="00693D10">
        <w:rPr>
          <w:rFonts w:ascii="Helvetica" w:eastAsia="Times New Roman" w:hAnsi="Helvetica" w:cs="Helvetica"/>
          <w:b/>
          <w:bCs/>
          <w:color w:val="FF0000"/>
          <w:spacing w:val="6"/>
          <w:sz w:val="18"/>
          <w:szCs w:val="18"/>
          <w:u w:val="single"/>
        </w:rPr>
        <w:t xml:space="preserve"> </w:t>
      </w:r>
      <w:proofErr w:type="spellStart"/>
      <w:r w:rsidRPr="00693D10">
        <w:rPr>
          <w:rFonts w:ascii="Helvetica" w:eastAsia="Times New Roman" w:hAnsi="Helvetica" w:cs="Helvetica"/>
          <w:b/>
          <w:bCs/>
          <w:color w:val="FF0000"/>
          <w:spacing w:val="6"/>
          <w:sz w:val="18"/>
          <w:szCs w:val="18"/>
          <w:u w:val="single"/>
        </w:rPr>
        <w:t>Español</w:t>
      </w:r>
      <w:proofErr w:type="spellEnd"/>
      <w:r w:rsidRPr="00693D10">
        <w:rPr>
          <w:rFonts w:ascii="Helvetica" w:eastAsia="Times New Roman" w:hAnsi="Helvetica" w:cs="Helvetica"/>
          <w:color w:val="FF0000"/>
          <w:spacing w:val="6"/>
          <w:sz w:val="18"/>
          <w:szCs w:val="18"/>
        </w:rPr>
        <w:t xml:space="preserve">, </w:t>
      </w:r>
      <w:proofErr w:type="spellStart"/>
      <w:r w:rsidRPr="00693D10">
        <w:rPr>
          <w:rFonts w:ascii="Helvetica" w:eastAsia="Times New Roman" w:hAnsi="Helvetica" w:cs="Helvetica"/>
          <w:color w:val="FF0000"/>
          <w:spacing w:val="6"/>
          <w:sz w:val="18"/>
          <w:szCs w:val="18"/>
        </w:rPr>
        <w:t>llamar</w:t>
      </w:r>
      <w:proofErr w:type="spellEnd"/>
      <w:r w:rsidRPr="00693D10">
        <w:rPr>
          <w:rFonts w:ascii="Helvetica" w:eastAsia="Times New Roman" w:hAnsi="Helvetica" w:cs="Helvetica"/>
          <w:color w:val="FF0000"/>
          <w:spacing w:val="6"/>
          <w:sz w:val="18"/>
          <w:szCs w:val="18"/>
        </w:rPr>
        <w:t xml:space="preserve"> Bernadette y Eric Jespersen, 570-788-4560.</w:t>
      </w:r>
      <w:r w:rsidR="00CC4C88" w:rsidRPr="00693D10">
        <w:rPr>
          <w:rFonts w:ascii="Helvetica" w:eastAsia="Times New Roman" w:hAnsi="Helvetica" w:cs="Helvetica"/>
          <w:color w:val="FF0000"/>
          <w:spacing w:val="6"/>
          <w:sz w:val="18"/>
          <w:szCs w:val="18"/>
        </w:rPr>
        <w:t xml:space="preserve"> </w:t>
      </w:r>
      <w:r w:rsidR="00CC4C88" w:rsidRPr="00693D10">
        <w:rPr>
          <w:rFonts w:ascii="Helvetica" w:eastAsia="Times New Roman" w:hAnsi="Helvetica" w:cs="Helvetica"/>
          <w:color w:val="FF0000"/>
          <w:spacing w:val="6"/>
          <w:sz w:val="18"/>
          <w:szCs w:val="18"/>
          <w:highlight w:val="yellow"/>
        </w:rPr>
        <w:t>MAYBE</w:t>
      </w:r>
    </w:p>
    <w:p w:rsidR="00786782" w:rsidRPr="00693D10" w:rsidRDefault="00786782" w:rsidP="00786782">
      <w:pPr>
        <w:shd w:val="clear" w:color="auto" w:fill="FFFFFF"/>
        <w:spacing w:after="225" w:line="240" w:lineRule="auto"/>
        <w:textAlignment w:val="baseline"/>
        <w:rPr>
          <w:rFonts w:ascii="Helvetica" w:eastAsia="Times New Roman" w:hAnsi="Helvetica" w:cs="Helvetica"/>
          <w:color w:val="FF0000"/>
          <w:spacing w:val="6"/>
          <w:sz w:val="18"/>
          <w:szCs w:val="18"/>
        </w:rPr>
      </w:pPr>
      <w:r w:rsidRPr="00693D10">
        <w:rPr>
          <w:rFonts w:ascii="Helvetica" w:eastAsia="Times New Roman" w:hAnsi="Helvetica" w:cs="Helvetica"/>
          <w:color w:val="FF0000"/>
          <w:spacing w:val="6"/>
          <w:sz w:val="18"/>
          <w:szCs w:val="18"/>
        </w:rPr>
        <w:t>Training is $45 (includes a basal body thermometer) or $35 if you don’t need the thermometer.</w:t>
      </w:r>
    </w:p>
    <w:p w:rsidR="00786782" w:rsidRPr="00693D10" w:rsidRDefault="00786782" w:rsidP="00786782">
      <w:pPr>
        <w:shd w:val="clear" w:color="auto" w:fill="FFFFFF"/>
        <w:spacing w:after="225" w:line="240" w:lineRule="auto"/>
        <w:jc w:val="center"/>
        <w:textAlignment w:val="baseline"/>
        <w:rPr>
          <w:rFonts w:ascii="Helvetica" w:eastAsia="Times New Roman" w:hAnsi="Helvetica" w:cs="Helvetica"/>
          <w:color w:val="FF0000"/>
          <w:spacing w:val="6"/>
          <w:sz w:val="18"/>
          <w:szCs w:val="18"/>
        </w:rPr>
      </w:pPr>
      <w:r w:rsidRPr="00693D10">
        <w:rPr>
          <w:rFonts w:ascii="Helvetica" w:eastAsia="Times New Roman" w:hAnsi="Helvetica" w:cs="Helvetica"/>
          <w:color w:val="FF0000"/>
          <w:spacing w:val="6"/>
          <w:sz w:val="18"/>
          <w:szCs w:val="18"/>
        </w:rPr>
        <w:t>~~~~~~~~~</w:t>
      </w:r>
    </w:p>
    <w:p w:rsidR="00786782" w:rsidRPr="00693D10" w:rsidRDefault="00786782" w:rsidP="00786782">
      <w:pPr>
        <w:shd w:val="clear" w:color="auto" w:fill="FFFFFF"/>
        <w:spacing w:after="225" w:line="240" w:lineRule="auto"/>
        <w:textAlignment w:val="baseline"/>
        <w:rPr>
          <w:rFonts w:ascii="Helvetica" w:eastAsia="Times New Roman" w:hAnsi="Helvetica" w:cs="Helvetica"/>
          <w:color w:val="FF0000"/>
          <w:spacing w:val="6"/>
          <w:sz w:val="18"/>
          <w:szCs w:val="18"/>
        </w:rPr>
      </w:pPr>
      <w:r w:rsidRPr="00693D10">
        <w:rPr>
          <w:rFonts w:ascii="Helvetica" w:eastAsia="Times New Roman" w:hAnsi="Helvetica" w:cs="Helvetica"/>
          <w:b/>
          <w:bCs/>
          <w:color w:val="FF0000"/>
          <w:spacing w:val="6"/>
          <w:sz w:val="18"/>
          <w:szCs w:val="18"/>
        </w:rPr>
        <w:t>Online Instruction:</w:t>
      </w:r>
    </w:p>
    <w:p w:rsidR="00786782" w:rsidRPr="00693D10" w:rsidRDefault="00786782" w:rsidP="00786782">
      <w:pPr>
        <w:shd w:val="clear" w:color="auto" w:fill="FFFFFF"/>
        <w:spacing w:after="225" w:line="240" w:lineRule="auto"/>
        <w:textAlignment w:val="baseline"/>
        <w:rPr>
          <w:rFonts w:ascii="Helvetica" w:eastAsia="Times New Roman" w:hAnsi="Helvetica" w:cs="Helvetica"/>
          <w:color w:val="FF0000"/>
          <w:spacing w:val="6"/>
          <w:sz w:val="18"/>
          <w:szCs w:val="18"/>
        </w:rPr>
      </w:pPr>
      <w:r w:rsidRPr="00693D10">
        <w:rPr>
          <w:rFonts w:ascii="Helvetica" w:eastAsia="Times New Roman" w:hAnsi="Helvetica" w:cs="Helvetica"/>
          <w:b/>
          <w:bCs/>
          <w:color w:val="FF0000"/>
          <w:spacing w:val="6"/>
          <w:sz w:val="18"/>
          <w:szCs w:val="18"/>
        </w:rPr>
        <w:t>Marriage Ministries offers an online course on NFP</w:t>
      </w:r>
      <w:r w:rsidRPr="00693D10">
        <w:rPr>
          <w:rFonts w:ascii="Helvetica" w:eastAsia="Times New Roman" w:hAnsi="Helvetica" w:cs="Helvetica"/>
          <w:color w:val="FF0000"/>
          <w:spacing w:val="6"/>
          <w:sz w:val="18"/>
          <w:szCs w:val="18"/>
        </w:rPr>
        <w:t> — </w:t>
      </w:r>
      <w:hyperlink r:id="rId6" w:tgtFrame="_blank" w:history="1">
        <w:r w:rsidRPr="00693D10">
          <w:rPr>
            <w:rFonts w:ascii="Helvetica" w:eastAsia="Times New Roman" w:hAnsi="Helvetica" w:cs="Helvetica"/>
            <w:color w:val="FF0000"/>
            <w:spacing w:val="6"/>
            <w:sz w:val="18"/>
            <w:szCs w:val="18"/>
            <w:u w:val="single"/>
          </w:rPr>
          <w:t>www.learnNFPonline.com</w:t>
        </w:r>
      </w:hyperlink>
      <w:r w:rsidRPr="00693D10">
        <w:rPr>
          <w:rFonts w:ascii="Helvetica" w:eastAsia="Times New Roman" w:hAnsi="Helvetica" w:cs="Helvetica"/>
          <w:color w:val="FF0000"/>
          <w:spacing w:val="6"/>
          <w:sz w:val="18"/>
          <w:szCs w:val="18"/>
        </w:rPr>
        <w:t xml:space="preserve"> o </w:t>
      </w:r>
      <w:proofErr w:type="spellStart"/>
      <w:r w:rsidRPr="00693D10">
        <w:rPr>
          <w:rFonts w:ascii="Helvetica" w:eastAsia="Times New Roman" w:hAnsi="Helvetica" w:cs="Helvetica"/>
          <w:color w:val="FF0000"/>
          <w:spacing w:val="6"/>
          <w:sz w:val="18"/>
          <w:szCs w:val="18"/>
        </w:rPr>
        <w:t>en</w:t>
      </w:r>
      <w:proofErr w:type="spellEnd"/>
      <w:r w:rsidRPr="00693D10">
        <w:rPr>
          <w:rFonts w:ascii="Helvetica" w:eastAsia="Times New Roman" w:hAnsi="Helvetica" w:cs="Helvetica"/>
          <w:color w:val="FF0000"/>
          <w:spacing w:val="6"/>
          <w:sz w:val="18"/>
          <w:szCs w:val="18"/>
        </w:rPr>
        <w:t xml:space="preserve"> </w:t>
      </w:r>
      <w:proofErr w:type="spellStart"/>
      <w:r w:rsidRPr="00693D10">
        <w:rPr>
          <w:rFonts w:ascii="Helvetica" w:eastAsia="Times New Roman" w:hAnsi="Helvetica" w:cs="Helvetica"/>
          <w:color w:val="FF0000"/>
          <w:spacing w:val="6"/>
          <w:sz w:val="18"/>
          <w:szCs w:val="18"/>
        </w:rPr>
        <w:t>español</w:t>
      </w:r>
      <w:proofErr w:type="spellEnd"/>
      <w:r w:rsidRPr="00693D10">
        <w:rPr>
          <w:rFonts w:ascii="Helvetica" w:eastAsia="Times New Roman" w:hAnsi="Helvetica" w:cs="Helvetica"/>
          <w:color w:val="FF0000"/>
          <w:spacing w:val="6"/>
          <w:sz w:val="18"/>
          <w:szCs w:val="18"/>
        </w:rPr>
        <w:t>, </w:t>
      </w:r>
      <w:hyperlink r:id="rId7" w:tgtFrame="_blank" w:history="1">
        <w:r w:rsidRPr="00693D10">
          <w:rPr>
            <w:rFonts w:ascii="Helvetica" w:eastAsia="Times New Roman" w:hAnsi="Helvetica" w:cs="Helvetica"/>
            <w:color w:val="FF0000"/>
            <w:spacing w:val="6"/>
            <w:sz w:val="18"/>
            <w:szCs w:val="18"/>
            <w:u w:val="single"/>
          </w:rPr>
          <w:t>http://aprendepfnenlinea.com/</w:t>
        </w:r>
      </w:hyperlink>
      <w:r w:rsidRPr="00693D10">
        <w:rPr>
          <w:rFonts w:ascii="Helvetica" w:eastAsia="Times New Roman" w:hAnsi="Helvetica" w:cs="Helvetica"/>
          <w:color w:val="FF0000"/>
          <w:spacing w:val="6"/>
          <w:sz w:val="18"/>
          <w:szCs w:val="18"/>
        </w:rPr>
        <w:t> .  This is related to the PreCana program we use in the Diocese of Scranton, </w:t>
      </w:r>
      <w:r w:rsidRPr="00693D10">
        <w:rPr>
          <w:rFonts w:ascii="Helvetica" w:eastAsia="Times New Roman" w:hAnsi="Helvetica" w:cs="Helvetica"/>
          <w:i/>
          <w:iCs/>
          <w:color w:val="FF0000"/>
          <w:spacing w:val="6"/>
          <w:sz w:val="18"/>
          <w:szCs w:val="18"/>
        </w:rPr>
        <w:t>A Marriage in the Lord</w:t>
      </w:r>
      <w:r w:rsidRPr="00693D10">
        <w:rPr>
          <w:rFonts w:ascii="Helvetica" w:eastAsia="Times New Roman" w:hAnsi="Helvetica" w:cs="Helvetica"/>
          <w:color w:val="FF0000"/>
          <w:spacing w:val="6"/>
          <w:sz w:val="18"/>
          <w:szCs w:val="18"/>
        </w:rPr>
        <w:t>, from the Archdiocese of Chicago.  The cost is $49.  After watching a video of the instruction, you are assigned a live coach who will work with you until you are comfortable interpreting your chart.</w:t>
      </w:r>
    </w:p>
    <w:p w:rsidR="00B42B39" w:rsidRPr="00B42B39" w:rsidRDefault="00B42B39" w:rsidP="00FA6F8B">
      <w:pPr>
        <w:rPr>
          <w:i/>
        </w:rPr>
      </w:pPr>
      <w:r w:rsidRPr="00B42B39">
        <w:rPr>
          <w:i/>
          <w:highlight w:val="yellow"/>
        </w:rPr>
        <w:t xml:space="preserve">The old OPL NFP </w:t>
      </w:r>
      <w:r w:rsidR="00C2299F">
        <w:rPr>
          <w:i/>
          <w:highlight w:val="yellow"/>
        </w:rPr>
        <w:t xml:space="preserve">main </w:t>
      </w:r>
      <w:r w:rsidRPr="00B42B39">
        <w:rPr>
          <w:i/>
          <w:highlight w:val="yellow"/>
        </w:rPr>
        <w:t xml:space="preserve">webpage has these following sections with the titles </w:t>
      </w:r>
      <w:r w:rsidR="00C11205">
        <w:rPr>
          <w:i/>
          <w:highlight w:val="yellow"/>
        </w:rPr>
        <w:t xml:space="preserve">(in green) </w:t>
      </w:r>
      <w:r w:rsidRPr="00B42B39">
        <w:rPr>
          <w:i/>
          <w:highlight w:val="yellow"/>
        </w:rPr>
        <w:t>acting as links which then break out the more detailed info</w:t>
      </w:r>
      <w:r w:rsidR="00C11205">
        <w:rPr>
          <w:i/>
          <w:highlight w:val="yellow"/>
        </w:rPr>
        <w:t xml:space="preserve"> on the same page</w:t>
      </w:r>
      <w:r w:rsidRPr="00B42B39">
        <w:rPr>
          <w:i/>
          <w:highlight w:val="yellow"/>
        </w:rPr>
        <w:t>.</w:t>
      </w:r>
    </w:p>
    <w:p w:rsidR="00B42B39" w:rsidRPr="00C11205" w:rsidRDefault="00B42B39" w:rsidP="00FA6F8B">
      <w:pPr>
        <w:rPr>
          <w:color w:val="00B050"/>
        </w:rPr>
      </w:pPr>
      <w:r w:rsidRPr="00C11205">
        <w:rPr>
          <w:color w:val="00B050"/>
        </w:rPr>
        <w:t>WHAT IS NATURAL FAMILY PLANNING?</w:t>
      </w:r>
    </w:p>
    <w:p w:rsidR="00B42B39" w:rsidRDefault="00B42B39" w:rsidP="00B42B39">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Pr>
          <w:rFonts w:ascii="Helvetica" w:hAnsi="Helvetica" w:cs="Helvetica"/>
          <w:color w:val="333333"/>
          <w:spacing w:val="6"/>
          <w:sz w:val="18"/>
          <w:szCs w:val="18"/>
        </w:rPr>
        <w:t>Natural Family Planning is an umbrella term for certain natural methods used to achieve or postpone pregnancy.  It is based on scientific research and day-to-day observations of the signs and symptoms of fertility that occurs as part of each menstrual cycle.</w:t>
      </w:r>
    </w:p>
    <w:p w:rsidR="00B42B39" w:rsidRDefault="00B42B39" w:rsidP="00B42B39">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Pr>
          <w:rFonts w:ascii="Helvetica" w:hAnsi="Helvetica" w:cs="Helvetica"/>
          <w:color w:val="333333"/>
          <w:spacing w:val="6"/>
          <w:sz w:val="18"/>
          <w:szCs w:val="18"/>
        </w:rPr>
        <w:t>Modern Natural Family Planning is NOT the Calendar Rhythm Method.  The Rhythm Method supposes that all women have a 28-day cycle all the time.  Since this is not true, the Rhythm Method did not have a high rate of effectiveness.  In NFP, on the other hand, each woman charts each of her cycles to map a current and accurate picture of her fertility.</w:t>
      </w:r>
    </w:p>
    <w:p w:rsidR="00B42B39" w:rsidRDefault="00B42B39" w:rsidP="00B42B39">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Pr>
          <w:rFonts w:ascii="Helvetica" w:hAnsi="Helvetica" w:cs="Helvetica"/>
          <w:color w:val="333333"/>
          <w:spacing w:val="6"/>
          <w:sz w:val="18"/>
          <w:szCs w:val="18"/>
        </w:rPr>
        <w:t>What are the signs of fertility?  A woman’s body provides three basic ways to identify the fertile and infertile times of her cycle. Recognizing the pattern of one or more of those physical signs forms the basis of all methods of NFP. The primary sign of fertility is the mucus released from a woman’s cervix. A woman learns to identify the normal, healthy cervical mucus which indicates the days that intercourse is most likely to result in pregnancy. The second sign is her basal body temperature. Due to hormonal activity, a woman’s resting temperature changes during her menstrual cycle. Lower temperatures indicate ovulation has not yet occurred. Higher temperatures indicate a rise in progesterone which signals the end of the fertile time. The third sign is a change in the shape or texture of the cervix. Finally, secondary signs such as minor abdominal pain or pressure at the time of ovulation can also be observed.</w:t>
      </w:r>
    </w:p>
    <w:p w:rsidR="00B42B39" w:rsidRDefault="00B42B39" w:rsidP="00B42B39">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Pr>
          <w:rFonts w:ascii="Helvetica" w:hAnsi="Helvetica" w:cs="Helvetica"/>
          <w:color w:val="333333"/>
          <w:spacing w:val="6"/>
          <w:sz w:val="18"/>
          <w:szCs w:val="18"/>
        </w:rPr>
        <w:t xml:space="preserve">The </w:t>
      </w:r>
      <w:proofErr w:type="spellStart"/>
      <w:r>
        <w:rPr>
          <w:rFonts w:ascii="Helvetica" w:hAnsi="Helvetica" w:cs="Helvetica"/>
          <w:color w:val="333333"/>
          <w:spacing w:val="6"/>
          <w:sz w:val="18"/>
          <w:szCs w:val="18"/>
        </w:rPr>
        <w:t>Sympto</w:t>
      </w:r>
      <w:proofErr w:type="spellEnd"/>
      <w:r>
        <w:rPr>
          <w:rFonts w:ascii="Helvetica" w:hAnsi="Helvetica" w:cs="Helvetica"/>
          <w:color w:val="333333"/>
          <w:spacing w:val="6"/>
          <w:sz w:val="18"/>
          <w:szCs w:val="18"/>
        </w:rPr>
        <w:t>-Thermal Method is a system using the mucus and temperature signs in a cross-checking way for the highest confidence and reliability in family planning. With this method, a woman needs just a minute to take her temperature when she wakes up each morning. During the day she takes a moment now and then to become aware of her cervical mucus. Her husband records a dot for the temperature on a chart, and at night she records a symbol to describe her mucus. This simple process gives the couple an accurate, day-to-day picture of her fertility.</w:t>
      </w:r>
    </w:p>
    <w:p w:rsidR="00B42B39" w:rsidRDefault="00B42B39" w:rsidP="00B42B39">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Pr>
          <w:rFonts w:ascii="Helvetica" w:hAnsi="Helvetica" w:cs="Helvetica"/>
          <w:color w:val="333333"/>
          <w:spacing w:val="6"/>
          <w:sz w:val="18"/>
          <w:szCs w:val="18"/>
        </w:rPr>
        <w:t>This particular method of NFP, presented by the diocese’s trained instructors, teaches clients to understand the signals of fertile/infertile times sent by a woman’s body during her menstrual cycle and use these signals to identify the best time to achieve or postpone a pregnancy.  If a couple wishes to prevent pregnancy, they refrain from genital contact or sexual intercourse during fertile periods.  If a couple wishes to achieve pregnancy, they will know when the most fertile periods are.</w:t>
      </w:r>
    </w:p>
    <w:p w:rsidR="00B42B39" w:rsidRPr="00C11205" w:rsidRDefault="0096142B" w:rsidP="00FA6F8B">
      <w:pPr>
        <w:rPr>
          <w:color w:val="00B050"/>
        </w:rPr>
      </w:pPr>
      <w:r w:rsidRPr="00C11205">
        <w:rPr>
          <w:color w:val="00B050"/>
        </w:rPr>
        <w:lastRenderedPageBreak/>
        <w:t>WHY USE NFP?</w:t>
      </w:r>
    </w:p>
    <w:p w:rsidR="0096142B" w:rsidRDefault="0096142B" w:rsidP="0096142B">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Pr>
          <w:rFonts w:ascii="Helvetica" w:hAnsi="Helvetica" w:cs="Helvetica"/>
          <w:color w:val="333333"/>
          <w:spacing w:val="6"/>
          <w:sz w:val="18"/>
          <w:szCs w:val="18"/>
        </w:rPr>
        <w:t>The Catholic Church teaches that sex within marriage has two purposes: to bring the couple together (the unitive purpose) and to create children (the procreative purpose).  Both purposes must be honored each time a married couple has sex.</w:t>
      </w:r>
    </w:p>
    <w:p w:rsidR="0096142B" w:rsidRDefault="0096142B" w:rsidP="0096142B">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Pr>
          <w:rFonts w:ascii="Helvetica" w:hAnsi="Helvetica" w:cs="Helvetica"/>
          <w:color w:val="333333"/>
          <w:spacing w:val="6"/>
          <w:sz w:val="18"/>
          <w:szCs w:val="18"/>
        </w:rPr>
        <w:t>Sometimes a couple may want to be united sexually and yet think it would not be a good time to conceive.  The Church recognizes that this is a dilemma for a faithful couple.  NFP allows a couple to respect the gift of procreation </w:t>
      </w:r>
      <w:r>
        <w:rPr>
          <w:rFonts w:ascii="Helvetica" w:hAnsi="Helvetica" w:cs="Helvetica"/>
          <w:color w:val="333333"/>
          <w:spacing w:val="6"/>
          <w:sz w:val="18"/>
          <w:szCs w:val="18"/>
          <w:u w:val="single"/>
        </w:rPr>
        <w:t>and</w:t>
      </w:r>
      <w:r>
        <w:rPr>
          <w:rFonts w:ascii="Helvetica" w:hAnsi="Helvetica" w:cs="Helvetica"/>
          <w:color w:val="333333"/>
          <w:spacing w:val="6"/>
          <w:sz w:val="18"/>
          <w:szCs w:val="18"/>
        </w:rPr>
        <w:t> be responsible about bringing a new life into the world.  They become educated about the wife’s fertility cycle and make choices for sex that work with the cycle.</w:t>
      </w:r>
    </w:p>
    <w:p w:rsidR="0096142B" w:rsidRDefault="0096142B" w:rsidP="0096142B">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Pr>
          <w:rFonts w:ascii="Helvetica" w:hAnsi="Helvetica" w:cs="Helvetica"/>
          <w:color w:val="333333"/>
          <w:spacing w:val="6"/>
          <w:sz w:val="18"/>
          <w:szCs w:val="18"/>
        </w:rPr>
        <w:t>It is common in our culture to see the woman’s fertility as a problem to be eliminated.  With NFP, however, her fertility is recognized as a healthy part of who God made her to be and it needs to be worked with, rather than suppressed.</w:t>
      </w:r>
    </w:p>
    <w:p w:rsidR="0096142B" w:rsidRDefault="0096142B" w:rsidP="0096142B">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Pr>
          <w:rFonts w:ascii="Helvetica" w:hAnsi="Helvetica" w:cs="Helvetica"/>
          <w:color w:val="333333"/>
          <w:spacing w:val="6"/>
          <w:sz w:val="18"/>
          <w:szCs w:val="18"/>
        </w:rPr>
        <w:t>Furthermore, some forms of contraception allow conception of a baby to take place and then abort the baby before it can be implanted in the uterus.  With NFP, there is no risk of conception because the married couple does not have intercourse or genital contact when it can happen.</w:t>
      </w:r>
    </w:p>
    <w:p w:rsidR="0096142B" w:rsidRDefault="0096142B" w:rsidP="0096142B">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Pr>
          <w:rFonts w:ascii="Helvetica" w:hAnsi="Helvetica" w:cs="Helvetica"/>
          <w:color w:val="333333"/>
          <w:spacing w:val="6"/>
          <w:sz w:val="18"/>
          <w:szCs w:val="18"/>
        </w:rPr>
        <w:t>NFP is as effective as contraceptive methods.  It does not use chemicals and is free of harmful side effects.</w:t>
      </w:r>
    </w:p>
    <w:p w:rsidR="0096142B" w:rsidRDefault="0096142B" w:rsidP="0096142B">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Pr>
          <w:rFonts w:ascii="Helvetica" w:hAnsi="Helvetica" w:cs="Helvetica"/>
          <w:color w:val="333333"/>
          <w:spacing w:val="6"/>
          <w:sz w:val="18"/>
          <w:szCs w:val="18"/>
        </w:rPr>
        <w:t>NFP works with irregular cycles and during postpartum, breastfeeding and menopause.</w:t>
      </w:r>
    </w:p>
    <w:p w:rsidR="0096142B" w:rsidRDefault="0096142B" w:rsidP="0096142B">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Pr>
          <w:rFonts w:ascii="Helvetica" w:hAnsi="Helvetica" w:cs="Helvetica"/>
          <w:color w:val="333333"/>
          <w:spacing w:val="6"/>
          <w:sz w:val="18"/>
          <w:szCs w:val="18"/>
        </w:rPr>
        <w:t>NFP is highly effective in achieving pregnancy without chemicals or surgical procedures.</w:t>
      </w:r>
    </w:p>
    <w:p w:rsidR="0096142B" w:rsidRDefault="0096142B" w:rsidP="0096142B">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Pr>
          <w:rFonts w:ascii="Helvetica" w:hAnsi="Helvetica" w:cs="Helvetica"/>
          <w:color w:val="333333"/>
          <w:spacing w:val="6"/>
          <w:sz w:val="18"/>
          <w:szCs w:val="18"/>
        </w:rPr>
        <w:t>It is virtually cost free.</w:t>
      </w:r>
    </w:p>
    <w:p w:rsidR="0096142B" w:rsidRDefault="0096142B" w:rsidP="0096142B">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Pr>
          <w:rFonts w:ascii="Helvetica" w:hAnsi="Helvetica" w:cs="Helvetica"/>
          <w:color w:val="333333"/>
          <w:spacing w:val="6"/>
          <w:sz w:val="18"/>
          <w:szCs w:val="18"/>
        </w:rPr>
        <w:t>Seem like it may be hard to restrain yourself?  Couples who use NFP acknowledge that can be true but they grow closer because they have to work on developing other ways of showing romantic love and being intimate during fertile periods if they are avoiding pregnancy.  By respecting the love-giving and life-giving natures of marriage, NFP can enrich the bond between husband and wife</w:t>
      </w:r>
    </w:p>
    <w:p w:rsidR="0096142B" w:rsidRPr="00C11205" w:rsidRDefault="001B2A5C" w:rsidP="00FA6F8B">
      <w:pPr>
        <w:rPr>
          <w:color w:val="00B050"/>
        </w:rPr>
      </w:pPr>
      <w:r w:rsidRPr="00C11205">
        <w:rPr>
          <w:color w:val="00B050"/>
        </w:rPr>
        <w:t>NFP, INFERTILITY, AND OTHER SPECIAL CIRCUMSTANCES</w:t>
      </w:r>
    </w:p>
    <w:p w:rsidR="0051780F" w:rsidRDefault="0051780F" w:rsidP="0051780F">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Pr>
          <w:rStyle w:val="Strong"/>
          <w:rFonts w:ascii="Helvetica" w:hAnsi="Helvetica" w:cs="Helvetica"/>
          <w:i/>
          <w:iCs/>
          <w:color w:val="333333"/>
          <w:spacing w:val="6"/>
          <w:sz w:val="18"/>
          <w:szCs w:val="18"/>
        </w:rPr>
        <w:t>NFP is “healthy”. What does that mean?  </w:t>
      </w:r>
      <w:r>
        <w:rPr>
          <w:rFonts w:ascii="Helvetica" w:hAnsi="Helvetica" w:cs="Helvetica"/>
          <w:color w:val="333333"/>
          <w:spacing w:val="6"/>
          <w:sz w:val="18"/>
          <w:szCs w:val="18"/>
        </w:rPr>
        <w:t>NFP is health-enhancing. Through NFP charting, a woman becomes aware of her normal fertility-menstrual cycle. Some kinds of cycle irregularities can alert her to possible underlying problems, and she can seek early health-care assistance.</w:t>
      </w:r>
      <w:r>
        <w:rPr>
          <w:rStyle w:val="Strong"/>
          <w:rFonts w:ascii="Helvetica" w:hAnsi="Helvetica" w:cs="Helvetica"/>
          <w:color w:val="333333"/>
          <w:spacing w:val="6"/>
          <w:sz w:val="18"/>
          <w:szCs w:val="18"/>
        </w:rPr>
        <w:t> </w:t>
      </w:r>
    </w:p>
    <w:p w:rsidR="0051780F" w:rsidRDefault="0051780F" w:rsidP="0051780F">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Pr>
          <w:rStyle w:val="Strong"/>
          <w:rFonts w:ascii="Helvetica" w:hAnsi="Helvetica" w:cs="Helvetica"/>
          <w:i/>
          <w:iCs/>
          <w:color w:val="333333"/>
          <w:spacing w:val="6"/>
          <w:sz w:val="18"/>
          <w:szCs w:val="18"/>
        </w:rPr>
        <w:t>Can NFP work with irregular cycles?  </w:t>
      </w:r>
      <w:r>
        <w:rPr>
          <w:rFonts w:ascii="Helvetica" w:hAnsi="Helvetica" w:cs="Helvetica"/>
          <w:color w:val="333333"/>
          <w:spacing w:val="6"/>
          <w:sz w:val="18"/>
          <w:szCs w:val="18"/>
        </w:rPr>
        <w:t>Yes. Modern NFP assumes that every woman is irregular at least some of the time. In general, if her fertile time comes earlier or later than usual, she knows about it because the start of her cervical mucus comes earlier or later.</w:t>
      </w:r>
    </w:p>
    <w:p w:rsidR="0051780F" w:rsidRDefault="0051780F" w:rsidP="0051780F">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Pr>
          <w:rStyle w:val="Strong"/>
          <w:rFonts w:ascii="Helvetica" w:hAnsi="Helvetica" w:cs="Helvetica"/>
          <w:i/>
          <w:iCs/>
          <w:color w:val="333333"/>
          <w:spacing w:val="6"/>
          <w:sz w:val="18"/>
          <w:szCs w:val="18"/>
        </w:rPr>
        <w:t>Can I use NFP immediately after I’ve had a baby?</w:t>
      </w:r>
      <w:r>
        <w:rPr>
          <w:rFonts w:ascii="Helvetica" w:hAnsi="Helvetica" w:cs="Helvetica"/>
          <w:b/>
          <w:bCs/>
          <w:color w:val="333333"/>
          <w:spacing w:val="6"/>
          <w:sz w:val="18"/>
          <w:szCs w:val="18"/>
        </w:rPr>
        <w:t>  </w:t>
      </w:r>
      <w:r>
        <w:rPr>
          <w:rFonts w:ascii="Helvetica" w:hAnsi="Helvetica" w:cs="Helvetica"/>
          <w:color w:val="333333"/>
          <w:spacing w:val="6"/>
          <w:sz w:val="18"/>
          <w:szCs w:val="18"/>
        </w:rPr>
        <w:t>Yes. The fully breastfed infant is one that is fed on demand 24-hours a day. The constant action of sucking suppresses ovulation. By carefully watching for and charting any changes in mucus patterns which could indicate the return of fertility and by charting her mucus pattern, a woman will be able to notice a change signaling the onset of ovulation. A woman who is totally breastfeeding will experience either a basic infertile pattern of dryness or a basic infertile pattern of unchanging mucus—a continuous mucus discharge that does not change from day to day. For some women, this period will last only a few weeks, while others will experience this pattern for an extended time of breastfeeding, even for one to two years.</w:t>
      </w:r>
    </w:p>
    <w:p w:rsidR="0051780F" w:rsidRDefault="0051780F" w:rsidP="0051780F">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Pr>
          <w:rStyle w:val="Strong"/>
          <w:rFonts w:ascii="Helvetica" w:hAnsi="Helvetica" w:cs="Helvetica"/>
          <w:i/>
          <w:iCs/>
          <w:color w:val="333333"/>
          <w:spacing w:val="6"/>
          <w:sz w:val="18"/>
          <w:szCs w:val="18"/>
        </w:rPr>
        <w:lastRenderedPageBreak/>
        <w:t>How does NFP work during pre-menopause?  </w:t>
      </w:r>
      <w:r>
        <w:rPr>
          <w:rFonts w:ascii="Helvetica" w:hAnsi="Helvetica" w:cs="Helvetica"/>
          <w:color w:val="333333"/>
          <w:spacing w:val="6"/>
          <w:sz w:val="18"/>
          <w:szCs w:val="18"/>
        </w:rPr>
        <w:t>Somewhere between the age of 35-50 woman can expect to see a change in her cycles and they may vary in length from one cycle to the next. However, the knowledge gained from this method will help a woman to understand that these changes are normal for the pre-menstrual phase. To determine her current state of fertility, a mature woman should record as much information as possible on her charts, including “hot flashes”. The pre-menopausal woman may experience an ovulatory cycle; however, careful charting and good observations are necessary to identify the less frequent fertile phases. These practices combine to make NFP a useful and reassuring element of the maturing couple’s sexuality.</w:t>
      </w:r>
      <w:r>
        <w:rPr>
          <w:rFonts w:ascii="Helvetica" w:hAnsi="Helvetica" w:cs="Helvetica"/>
          <w:i/>
          <w:iCs/>
          <w:color w:val="333333"/>
          <w:spacing w:val="6"/>
          <w:sz w:val="18"/>
          <w:szCs w:val="18"/>
        </w:rPr>
        <w:t> </w:t>
      </w:r>
    </w:p>
    <w:p w:rsidR="0051780F" w:rsidRDefault="0051780F" w:rsidP="0051780F">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Pr>
          <w:rStyle w:val="Strong"/>
          <w:rFonts w:ascii="Helvetica" w:hAnsi="Helvetica" w:cs="Helvetica"/>
          <w:i/>
          <w:iCs/>
          <w:color w:val="333333"/>
          <w:spacing w:val="6"/>
          <w:sz w:val="18"/>
          <w:szCs w:val="18"/>
        </w:rPr>
        <w:t>How can NFP help a couple struggling with infertility?  </w:t>
      </w:r>
      <w:r>
        <w:rPr>
          <w:rFonts w:ascii="Helvetica" w:hAnsi="Helvetica" w:cs="Helvetica"/>
          <w:color w:val="333333"/>
          <w:spacing w:val="6"/>
          <w:sz w:val="18"/>
          <w:szCs w:val="18"/>
        </w:rPr>
        <w:t>There are several reproductive technologies compatible with Catholic teaching. NFP can assist couples in identifying their most fertile days and intercourse should be timed for those days for at least six months before proceeding to medical interventions. When proceeding with infertility treatment, a good rule of thumb is that procedures which assist marital intercourse in reaching its procreative potential are morally acceptable. Procedures which add a “third party” into the act of conception, or which substitute a laboratory procedure for intercourse, are not acceptable.</w:t>
      </w:r>
    </w:p>
    <w:p w:rsidR="008B42A7" w:rsidRPr="00C11205" w:rsidRDefault="008B42A7" w:rsidP="0051780F">
      <w:pPr>
        <w:pStyle w:val="NormalWeb"/>
        <w:shd w:val="clear" w:color="auto" w:fill="FFFFFF"/>
        <w:spacing w:before="0" w:beforeAutospacing="0" w:after="225" w:afterAutospacing="0"/>
        <w:textAlignment w:val="baseline"/>
        <w:rPr>
          <w:rFonts w:ascii="Helvetica" w:hAnsi="Helvetica" w:cs="Helvetica"/>
          <w:color w:val="00B050"/>
          <w:spacing w:val="6"/>
          <w:sz w:val="18"/>
          <w:szCs w:val="18"/>
        </w:rPr>
      </w:pPr>
      <w:r w:rsidRPr="00C11205">
        <w:rPr>
          <w:rFonts w:ascii="Helvetica" w:hAnsi="Helvetica" w:cs="Helvetica"/>
          <w:color w:val="00B050"/>
          <w:spacing w:val="6"/>
          <w:sz w:val="18"/>
          <w:szCs w:val="18"/>
        </w:rPr>
        <w:t>FURTHER INFORMATION</w:t>
      </w:r>
      <w:r w:rsidR="002F7801" w:rsidRPr="00C11205">
        <w:rPr>
          <w:rFonts w:ascii="Helvetica" w:hAnsi="Helvetica" w:cs="Helvetica"/>
          <w:color w:val="00B050"/>
          <w:spacing w:val="6"/>
          <w:sz w:val="18"/>
          <w:szCs w:val="18"/>
        </w:rPr>
        <w:t xml:space="preserve"> ABOUT NFP AND THE THEOLOGY OF THE BODY</w:t>
      </w:r>
    </w:p>
    <w:p w:rsidR="008B42A7" w:rsidRDefault="008B42A7" w:rsidP="008B42A7">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Pr>
          <w:rStyle w:val="Strong"/>
          <w:rFonts w:ascii="Helvetica" w:hAnsi="Helvetica" w:cs="Helvetica"/>
          <w:color w:val="333333"/>
          <w:spacing w:val="6"/>
          <w:sz w:val="18"/>
          <w:szCs w:val="18"/>
        </w:rPr>
        <w:t>US Catholic Conference of Bishops: Natural Family Planning Office</w:t>
      </w:r>
      <w:r>
        <w:rPr>
          <w:rFonts w:ascii="Helvetica" w:hAnsi="Helvetica" w:cs="Helvetica"/>
          <w:color w:val="333333"/>
          <w:spacing w:val="6"/>
          <w:sz w:val="18"/>
          <w:szCs w:val="18"/>
        </w:rPr>
        <w:t> — </w:t>
      </w:r>
      <w:hyperlink r:id="rId8" w:tgtFrame="_blank" w:history="1">
        <w:r>
          <w:rPr>
            <w:rStyle w:val="Hyperlink"/>
            <w:rFonts w:ascii="Helvetica" w:hAnsi="Helvetica" w:cs="Helvetica"/>
            <w:spacing w:val="6"/>
            <w:sz w:val="18"/>
            <w:szCs w:val="18"/>
          </w:rPr>
          <w:t>http://www.usccb.org/issues-and-action/marriage-and-family/natural-family-planning/</w:t>
        </w:r>
      </w:hyperlink>
    </w:p>
    <w:p w:rsidR="008B42A7" w:rsidRDefault="008B42A7" w:rsidP="008B42A7">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Pr>
          <w:rStyle w:val="Strong"/>
          <w:rFonts w:ascii="Helvetica" w:hAnsi="Helvetica" w:cs="Helvetica"/>
          <w:color w:val="333333"/>
          <w:spacing w:val="6"/>
          <w:sz w:val="18"/>
          <w:szCs w:val="18"/>
        </w:rPr>
        <w:t>Marriage Ministries offers an online course on NFP</w:t>
      </w:r>
      <w:r>
        <w:rPr>
          <w:rFonts w:ascii="Helvetica" w:hAnsi="Helvetica" w:cs="Helvetica"/>
          <w:color w:val="333333"/>
          <w:spacing w:val="6"/>
          <w:sz w:val="18"/>
          <w:szCs w:val="18"/>
        </w:rPr>
        <w:t> — </w:t>
      </w:r>
      <w:hyperlink r:id="rId9" w:tgtFrame="_blank" w:history="1">
        <w:r>
          <w:rPr>
            <w:rStyle w:val="Hyperlink"/>
            <w:rFonts w:ascii="Helvetica" w:hAnsi="Helvetica" w:cs="Helvetica"/>
            <w:spacing w:val="6"/>
            <w:sz w:val="18"/>
            <w:szCs w:val="18"/>
          </w:rPr>
          <w:t>www.learnNFPonline.com</w:t>
        </w:r>
      </w:hyperlink>
      <w:r>
        <w:rPr>
          <w:rFonts w:ascii="Helvetica" w:hAnsi="Helvetica" w:cs="Helvetica"/>
          <w:color w:val="333333"/>
          <w:spacing w:val="6"/>
          <w:sz w:val="18"/>
          <w:szCs w:val="18"/>
        </w:rPr>
        <w:t xml:space="preserve"> o </w:t>
      </w:r>
      <w:proofErr w:type="spellStart"/>
      <w:r>
        <w:rPr>
          <w:rFonts w:ascii="Helvetica" w:hAnsi="Helvetica" w:cs="Helvetica"/>
          <w:color w:val="333333"/>
          <w:spacing w:val="6"/>
          <w:sz w:val="18"/>
          <w:szCs w:val="18"/>
        </w:rPr>
        <w:t>en</w:t>
      </w:r>
      <w:proofErr w:type="spellEnd"/>
      <w:r>
        <w:rPr>
          <w:rFonts w:ascii="Helvetica" w:hAnsi="Helvetica" w:cs="Helvetica"/>
          <w:color w:val="333333"/>
          <w:spacing w:val="6"/>
          <w:sz w:val="18"/>
          <w:szCs w:val="18"/>
        </w:rPr>
        <w:t xml:space="preserve"> </w:t>
      </w:r>
      <w:proofErr w:type="spellStart"/>
      <w:r>
        <w:rPr>
          <w:rFonts w:ascii="Helvetica" w:hAnsi="Helvetica" w:cs="Helvetica"/>
          <w:color w:val="333333"/>
          <w:spacing w:val="6"/>
          <w:sz w:val="18"/>
          <w:szCs w:val="18"/>
        </w:rPr>
        <w:t>español</w:t>
      </w:r>
      <w:proofErr w:type="spellEnd"/>
      <w:r>
        <w:rPr>
          <w:rFonts w:ascii="Helvetica" w:hAnsi="Helvetica" w:cs="Helvetica"/>
          <w:color w:val="333333"/>
          <w:spacing w:val="6"/>
          <w:sz w:val="18"/>
          <w:szCs w:val="18"/>
        </w:rPr>
        <w:t>, </w:t>
      </w:r>
      <w:hyperlink r:id="rId10" w:tgtFrame="_blank" w:history="1">
        <w:r>
          <w:rPr>
            <w:rStyle w:val="Hyperlink"/>
            <w:rFonts w:ascii="Helvetica" w:hAnsi="Helvetica" w:cs="Helvetica"/>
            <w:spacing w:val="6"/>
            <w:sz w:val="18"/>
            <w:szCs w:val="18"/>
          </w:rPr>
          <w:t>http://aprendepfnenlinea.com/</w:t>
        </w:r>
      </w:hyperlink>
      <w:r>
        <w:rPr>
          <w:rFonts w:ascii="Helvetica" w:hAnsi="Helvetica" w:cs="Helvetica"/>
          <w:color w:val="333333"/>
          <w:spacing w:val="6"/>
          <w:sz w:val="18"/>
          <w:szCs w:val="18"/>
        </w:rPr>
        <w:t>.  This is related to the PreCana program we use in the Diocese of Scranton, </w:t>
      </w:r>
      <w:r>
        <w:rPr>
          <w:rStyle w:val="Emphasis"/>
          <w:rFonts w:ascii="Helvetica" w:hAnsi="Helvetica" w:cs="Helvetica"/>
          <w:color w:val="333333"/>
          <w:spacing w:val="6"/>
          <w:sz w:val="18"/>
          <w:szCs w:val="18"/>
        </w:rPr>
        <w:t>A Marriage in the Lord</w:t>
      </w:r>
      <w:r>
        <w:rPr>
          <w:rFonts w:ascii="Helvetica" w:hAnsi="Helvetica" w:cs="Helvetica"/>
          <w:color w:val="333333"/>
          <w:spacing w:val="6"/>
          <w:sz w:val="18"/>
          <w:szCs w:val="18"/>
        </w:rPr>
        <w:t>, from the Archdiocese of Chicago.  The cost is $49.  After watching a video of the instruction, you are assigned a live coach who will work with you until you are comfortable interpreting your chart.</w:t>
      </w:r>
    </w:p>
    <w:p w:rsidR="008B42A7" w:rsidRDefault="008B42A7" w:rsidP="008B42A7">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proofErr w:type="spellStart"/>
      <w:r>
        <w:rPr>
          <w:rStyle w:val="Strong"/>
          <w:rFonts w:ascii="Helvetica" w:hAnsi="Helvetica" w:cs="Helvetica"/>
          <w:i/>
          <w:iCs/>
          <w:color w:val="333333"/>
          <w:spacing w:val="6"/>
          <w:sz w:val="18"/>
          <w:szCs w:val="18"/>
        </w:rPr>
        <w:t>Humanae</w:t>
      </w:r>
      <w:proofErr w:type="spellEnd"/>
      <w:r>
        <w:rPr>
          <w:rStyle w:val="Strong"/>
          <w:rFonts w:ascii="Helvetica" w:hAnsi="Helvetica" w:cs="Helvetica"/>
          <w:i/>
          <w:iCs/>
          <w:color w:val="333333"/>
          <w:spacing w:val="6"/>
          <w:sz w:val="18"/>
          <w:szCs w:val="18"/>
        </w:rPr>
        <w:t xml:space="preserve"> Vitae</w:t>
      </w:r>
      <w:r>
        <w:rPr>
          <w:rStyle w:val="Strong"/>
          <w:rFonts w:ascii="Helvetica" w:hAnsi="Helvetica" w:cs="Helvetica"/>
          <w:color w:val="333333"/>
          <w:spacing w:val="6"/>
          <w:sz w:val="18"/>
          <w:szCs w:val="18"/>
        </w:rPr>
        <w:t xml:space="preserve">: </w:t>
      </w:r>
      <w:r w:rsidRPr="00BC2FD2">
        <w:rPr>
          <w:rStyle w:val="Strong"/>
          <w:rFonts w:ascii="Helvetica" w:hAnsi="Helvetica" w:cs="Helvetica"/>
          <w:b w:val="0"/>
          <w:color w:val="333333"/>
          <w:spacing w:val="6"/>
          <w:sz w:val="18"/>
          <w:szCs w:val="18"/>
        </w:rPr>
        <w:t>a letter from Pope Paul VI on contraception</w:t>
      </w:r>
      <w:r w:rsidR="00BC2FD2" w:rsidRPr="00BC2FD2">
        <w:rPr>
          <w:rStyle w:val="Strong"/>
          <w:rFonts w:ascii="Helvetica" w:hAnsi="Helvetica" w:cs="Helvetica"/>
          <w:b w:val="0"/>
          <w:color w:val="333333"/>
          <w:spacing w:val="6"/>
          <w:sz w:val="18"/>
          <w:szCs w:val="18"/>
        </w:rPr>
        <w:t xml:space="preserve"> </w:t>
      </w:r>
      <w:hyperlink r:id="rId11" w:tgtFrame="_blank" w:history="1">
        <w:r>
          <w:rPr>
            <w:rStyle w:val="Hyperlink"/>
            <w:rFonts w:ascii="Helvetica" w:hAnsi="Helvetica" w:cs="Helvetica"/>
            <w:spacing w:val="6"/>
            <w:sz w:val="18"/>
            <w:szCs w:val="18"/>
          </w:rPr>
          <w:t>http://www.vatican.va/holy_father/paul_vi/encyclicals/documents/hf_p-vi_enc_25071968_humanae-vitae_en.html</w:t>
        </w:r>
      </w:hyperlink>
    </w:p>
    <w:p w:rsidR="008B42A7" w:rsidRDefault="008B42A7" w:rsidP="008B42A7">
      <w:pPr>
        <w:pStyle w:val="NormalWeb"/>
        <w:shd w:val="clear" w:color="auto" w:fill="FFFFFF"/>
        <w:spacing w:before="0" w:beforeAutospacing="0" w:after="225" w:afterAutospacing="0"/>
        <w:textAlignment w:val="baseline"/>
        <w:rPr>
          <w:rFonts w:ascii="Helvetica" w:hAnsi="Helvetica" w:cs="Helvetica"/>
          <w:color w:val="0000FF"/>
          <w:spacing w:val="6"/>
          <w:sz w:val="18"/>
          <w:szCs w:val="18"/>
        </w:rPr>
      </w:pPr>
      <w:r>
        <w:rPr>
          <w:rStyle w:val="Strong"/>
          <w:rFonts w:ascii="Helvetica" w:hAnsi="Helvetica" w:cs="Helvetica"/>
          <w:i/>
          <w:iCs/>
          <w:color w:val="333333"/>
          <w:spacing w:val="6"/>
          <w:sz w:val="18"/>
          <w:szCs w:val="18"/>
        </w:rPr>
        <w:t>Theology of the Body</w:t>
      </w:r>
      <w:r>
        <w:rPr>
          <w:rStyle w:val="Strong"/>
          <w:rFonts w:ascii="Helvetica" w:hAnsi="Helvetica" w:cs="Helvetica"/>
          <w:color w:val="333333"/>
          <w:spacing w:val="6"/>
          <w:sz w:val="18"/>
          <w:szCs w:val="18"/>
        </w:rPr>
        <w:t>:</w:t>
      </w:r>
      <w:r>
        <w:rPr>
          <w:rFonts w:ascii="Helvetica" w:hAnsi="Helvetica" w:cs="Helvetica"/>
          <w:color w:val="333333"/>
          <w:spacing w:val="6"/>
          <w:sz w:val="18"/>
          <w:szCs w:val="18"/>
        </w:rPr>
        <w:t> a series of talks by Blessed Pope John Paul II on the nature of men and women and the holiness of sexuality within marriage </w:t>
      </w:r>
      <w:hyperlink r:id="rId12" w:tgtFrame="_blank" w:history="1">
        <w:r>
          <w:rPr>
            <w:rStyle w:val="Hyperlink"/>
            <w:rFonts w:ascii="Helvetica" w:hAnsi="Helvetica" w:cs="Helvetica"/>
            <w:spacing w:val="6"/>
            <w:sz w:val="18"/>
            <w:szCs w:val="18"/>
          </w:rPr>
          <w:t>http://www.ewtn.com/library/PAPALDOC/JP2TBIND.HTM</w:t>
        </w:r>
      </w:hyperlink>
    </w:p>
    <w:p w:rsidR="00BC2FD2" w:rsidRDefault="005F7166" w:rsidP="0051780F">
      <w:pPr>
        <w:pStyle w:val="NormalWeb"/>
        <w:shd w:val="clear" w:color="auto" w:fill="FFFFFF"/>
        <w:spacing w:before="0" w:beforeAutospacing="0" w:after="225" w:afterAutospacing="0"/>
        <w:textAlignment w:val="baseline"/>
        <w:rPr>
          <w:rFonts w:ascii="Helvetica" w:hAnsi="Helvetica" w:cs="Helvetica"/>
          <w:color w:val="0070C0"/>
          <w:spacing w:val="6"/>
          <w:sz w:val="18"/>
          <w:szCs w:val="18"/>
          <w:u w:val="single"/>
        </w:rPr>
      </w:pPr>
      <w:r>
        <w:rPr>
          <w:rFonts w:ascii="Helvetica" w:hAnsi="Helvetica" w:cs="Helvetica"/>
          <w:b/>
          <w:i/>
          <w:spacing w:val="6"/>
          <w:sz w:val="18"/>
          <w:szCs w:val="18"/>
        </w:rPr>
        <w:t>Natural Family Planning</w:t>
      </w:r>
      <w:r w:rsidR="00C6541D">
        <w:rPr>
          <w:rFonts w:ascii="Helvetica" w:hAnsi="Helvetica" w:cs="Helvetica"/>
          <w:b/>
          <w:i/>
          <w:spacing w:val="6"/>
          <w:sz w:val="18"/>
          <w:szCs w:val="18"/>
        </w:rPr>
        <w:t xml:space="preserve"> FAQs</w:t>
      </w:r>
      <w:r>
        <w:rPr>
          <w:rFonts w:ascii="Helvetica" w:hAnsi="Helvetica" w:cs="Helvetica"/>
          <w:b/>
          <w:i/>
          <w:spacing w:val="6"/>
          <w:sz w:val="18"/>
          <w:szCs w:val="18"/>
        </w:rPr>
        <w:t xml:space="preserve">: </w:t>
      </w:r>
      <w:r>
        <w:rPr>
          <w:rFonts w:ascii="Helvetica" w:hAnsi="Helvetica" w:cs="Helvetica"/>
          <w:spacing w:val="6"/>
          <w:sz w:val="18"/>
          <w:szCs w:val="18"/>
        </w:rPr>
        <w:t xml:space="preserve">an article from </w:t>
      </w:r>
      <w:hyperlink r:id="rId13" w:history="1">
        <w:r w:rsidRPr="00922407">
          <w:rPr>
            <w:rStyle w:val="Hyperlink"/>
            <w:rFonts w:ascii="Helvetica" w:hAnsi="Helvetica" w:cs="Helvetica"/>
            <w:spacing w:val="6"/>
            <w:sz w:val="18"/>
            <w:szCs w:val="18"/>
          </w:rPr>
          <w:t>www.foryourmarriage.org</w:t>
        </w:r>
      </w:hyperlink>
      <w:r>
        <w:rPr>
          <w:rFonts w:ascii="Helvetica" w:hAnsi="Helvetica" w:cs="Helvetica"/>
          <w:spacing w:val="6"/>
          <w:sz w:val="18"/>
          <w:szCs w:val="18"/>
        </w:rPr>
        <w:t xml:space="preserve">, a great resource for all the stages of married life sponsored by the Unite States Conference of Catholic bishops. </w:t>
      </w:r>
      <w:r w:rsidR="00C6541D" w:rsidRPr="00BC2FD2">
        <w:rPr>
          <w:rFonts w:ascii="Helvetica" w:hAnsi="Helvetica" w:cs="Helvetica"/>
          <w:color w:val="0070C0"/>
          <w:spacing w:val="6"/>
          <w:sz w:val="18"/>
          <w:szCs w:val="18"/>
          <w:u w:val="single"/>
        </w:rPr>
        <w:t>.</w:t>
      </w:r>
      <w:r w:rsidR="00BC2FD2" w:rsidRPr="00BC2FD2">
        <w:t xml:space="preserve"> </w:t>
      </w:r>
      <w:hyperlink r:id="rId14" w:history="1">
        <w:r w:rsidR="00BC2FD2" w:rsidRPr="00922407">
          <w:rPr>
            <w:rStyle w:val="Hyperlink"/>
            <w:rFonts w:ascii="Helvetica" w:hAnsi="Helvetica" w:cs="Helvetica"/>
            <w:spacing w:val="6"/>
            <w:sz w:val="18"/>
            <w:szCs w:val="18"/>
          </w:rPr>
          <w:t>http://www.foryourmarriage.org/family-planning/</w:t>
        </w:r>
      </w:hyperlink>
    </w:p>
    <w:p w:rsidR="00B57BD3" w:rsidRPr="00B57BD3" w:rsidRDefault="00B57BD3" w:rsidP="00B57BD3">
      <w:pPr>
        <w:pStyle w:val="NormalWeb"/>
        <w:spacing w:before="0" w:beforeAutospacing="0" w:after="0" w:afterAutospacing="0"/>
        <w:rPr>
          <w:rFonts w:asciiTheme="majorHAnsi" w:hAnsiTheme="majorHAnsi" w:cs="Helvetica"/>
          <w:spacing w:val="6"/>
        </w:rPr>
      </w:pPr>
      <w:r w:rsidRPr="00B57BD3">
        <w:rPr>
          <w:rFonts w:asciiTheme="majorHAnsi" w:hAnsiTheme="majorHAnsi" w:cs="Helvetica"/>
          <w:spacing w:val="6"/>
        </w:rPr>
        <w:t>CONTACT</w:t>
      </w:r>
    </w:p>
    <w:p w:rsidR="00B57BD3" w:rsidRPr="00B57BD3" w:rsidRDefault="00B57BD3" w:rsidP="00B57BD3">
      <w:pPr>
        <w:pStyle w:val="NormalWeb"/>
        <w:spacing w:before="0" w:beforeAutospacing="0" w:after="0" w:afterAutospacing="0"/>
        <w:rPr>
          <w:rFonts w:asciiTheme="majorHAnsi" w:hAnsiTheme="majorHAnsi" w:cs="Helvetica"/>
          <w:spacing w:val="6"/>
        </w:rPr>
      </w:pPr>
      <w:r w:rsidRPr="00B57BD3">
        <w:rPr>
          <w:rFonts w:asciiTheme="majorHAnsi" w:hAnsiTheme="majorHAnsi" w:cs="Helvetica"/>
          <w:spacing w:val="6"/>
        </w:rPr>
        <w:t>Jennifer Housel, Coordinator for Marriage and Family Life</w:t>
      </w:r>
    </w:p>
    <w:p w:rsidR="00B57BD3" w:rsidRPr="00B57BD3" w:rsidRDefault="00B57BD3" w:rsidP="00B57BD3">
      <w:pPr>
        <w:pStyle w:val="NormalWeb"/>
        <w:spacing w:before="0" w:beforeAutospacing="0" w:after="0" w:afterAutospacing="0"/>
        <w:rPr>
          <w:rFonts w:asciiTheme="majorHAnsi" w:hAnsiTheme="majorHAnsi" w:cs="Helvetica"/>
          <w:spacing w:val="6"/>
        </w:rPr>
      </w:pPr>
      <w:r w:rsidRPr="00B57BD3">
        <w:rPr>
          <w:rFonts w:asciiTheme="majorHAnsi" w:hAnsiTheme="majorHAnsi" w:cs="Helvetica"/>
          <w:spacing w:val="6"/>
        </w:rPr>
        <w:t>570-207-2213 x 1104</w:t>
      </w:r>
    </w:p>
    <w:p w:rsidR="00B57BD3" w:rsidRPr="00B57BD3" w:rsidRDefault="008967AB" w:rsidP="00B57BD3">
      <w:pPr>
        <w:pStyle w:val="NormalWeb"/>
        <w:spacing w:before="0" w:beforeAutospacing="0" w:after="0" w:afterAutospacing="0"/>
        <w:rPr>
          <w:rFonts w:asciiTheme="majorHAnsi" w:hAnsiTheme="majorHAnsi" w:cs="Helvetica"/>
          <w:spacing w:val="6"/>
        </w:rPr>
      </w:pPr>
      <w:hyperlink r:id="rId15" w:history="1">
        <w:r w:rsidR="00B57BD3" w:rsidRPr="00B57BD3">
          <w:rPr>
            <w:rStyle w:val="Hyperlink"/>
            <w:rFonts w:asciiTheme="majorHAnsi" w:hAnsiTheme="majorHAnsi" w:cs="Helvetica"/>
            <w:spacing w:val="6"/>
          </w:rPr>
          <w:t>jhousel@dioceseofscranton.org</w:t>
        </w:r>
      </w:hyperlink>
    </w:p>
    <w:p w:rsidR="006925D2" w:rsidRDefault="006925D2" w:rsidP="0051780F">
      <w:pPr>
        <w:pStyle w:val="NormalWeb"/>
        <w:shd w:val="clear" w:color="auto" w:fill="FFFFFF"/>
        <w:spacing w:before="0" w:beforeAutospacing="0" w:after="225" w:afterAutospacing="0"/>
        <w:textAlignment w:val="baseline"/>
        <w:rPr>
          <w:rFonts w:asciiTheme="majorHAnsi" w:hAnsiTheme="majorHAnsi" w:cs="Helvetica"/>
          <w:i/>
          <w:spacing w:val="6"/>
          <w:highlight w:val="yellow"/>
        </w:rPr>
      </w:pPr>
    </w:p>
    <w:p w:rsidR="0051780F" w:rsidRPr="00B42B39" w:rsidRDefault="0051780F" w:rsidP="00FA6F8B">
      <w:bookmarkStart w:id="0" w:name="_GoBack"/>
      <w:bookmarkEnd w:id="0"/>
    </w:p>
    <w:sectPr w:rsidR="0051780F" w:rsidRPr="00B42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C7ABF"/>
    <w:multiLevelType w:val="multilevel"/>
    <w:tmpl w:val="A7BC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F8B"/>
    <w:rsid w:val="0003511F"/>
    <w:rsid w:val="000816FF"/>
    <w:rsid w:val="001B2A5C"/>
    <w:rsid w:val="002B0AA7"/>
    <w:rsid w:val="002F7801"/>
    <w:rsid w:val="00392F6F"/>
    <w:rsid w:val="003978A8"/>
    <w:rsid w:val="004674A4"/>
    <w:rsid w:val="004939ED"/>
    <w:rsid w:val="004E1A2F"/>
    <w:rsid w:val="00511B03"/>
    <w:rsid w:val="0051780F"/>
    <w:rsid w:val="00542C45"/>
    <w:rsid w:val="005471F4"/>
    <w:rsid w:val="005946D0"/>
    <w:rsid w:val="005F7166"/>
    <w:rsid w:val="006925D2"/>
    <w:rsid w:val="00693D10"/>
    <w:rsid w:val="006A4F0F"/>
    <w:rsid w:val="00750242"/>
    <w:rsid w:val="00786782"/>
    <w:rsid w:val="008967AB"/>
    <w:rsid w:val="008B42A7"/>
    <w:rsid w:val="0096142B"/>
    <w:rsid w:val="00A253FE"/>
    <w:rsid w:val="00A51D76"/>
    <w:rsid w:val="00B42B39"/>
    <w:rsid w:val="00B57BD3"/>
    <w:rsid w:val="00BC2FD2"/>
    <w:rsid w:val="00C11205"/>
    <w:rsid w:val="00C2299F"/>
    <w:rsid w:val="00C6541D"/>
    <w:rsid w:val="00CC4C88"/>
    <w:rsid w:val="00F042E0"/>
    <w:rsid w:val="00F36704"/>
    <w:rsid w:val="00F369C8"/>
    <w:rsid w:val="00FA6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51493-F4DC-4958-A09C-D0F6D5F6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2B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780F"/>
    <w:rPr>
      <w:b/>
      <w:bCs/>
    </w:rPr>
  </w:style>
  <w:style w:type="character" w:styleId="Hyperlink">
    <w:name w:val="Hyperlink"/>
    <w:basedOn w:val="DefaultParagraphFont"/>
    <w:uiPriority w:val="99"/>
    <w:unhideWhenUsed/>
    <w:rsid w:val="008B42A7"/>
    <w:rPr>
      <w:color w:val="0000FF"/>
      <w:u w:val="single"/>
    </w:rPr>
  </w:style>
  <w:style w:type="character" w:styleId="Emphasis">
    <w:name w:val="Emphasis"/>
    <w:basedOn w:val="DefaultParagraphFont"/>
    <w:uiPriority w:val="20"/>
    <w:qFormat/>
    <w:rsid w:val="008B42A7"/>
    <w:rPr>
      <w:i/>
      <w:iCs/>
    </w:rPr>
  </w:style>
  <w:style w:type="character" w:styleId="FollowedHyperlink">
    <w:name w:val="FollowedHyperlink"/>
    <w:basedOn w:val="DefaultParagraphFont"/>
    <w:uiPriority w:val="99"/>
    <w:semiHidden/>
    <w:unhideWhenUsed/>
    <w:rsid w:val="002F7801"/>
    <w:rPr>
      <w:color w:val="954F72" w:themeColor="followedHyperlink"/>
      <w:u w:val="single"/>
    </w:rPr>
  </w:style>
  <w:style w:type="paragraph" w:styleId="BalloonText">
    <w:name w:val="Balloon Text"/>
    <w:basedOn w:val="Normal"/>
    <w:link w:val="BalloonTextChar"/>
    <w:uiPriority w:val="99"/>
    <w:semiHidden/>
    <w:unhideWhenUsed/>
    <w:rsid w:val="00692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549">
      <w:bodyDiv w:val="1"/>
      <w:marLeft w:val="0"/>
      <w:marRight w:val="0"/>
      <w:marTop w:val="0"/>
      <w:marBottom w:val="0"/>
      <w:divBdr>
        <w:top w:val="none" w:sz="0" w:space="0" w:color="auto"/>
        <w:left w:val="none" w:sz="0" w:space="0" w:color="auto"/>
        <w:bottom w:val="none" w:sz="0" w:space="0" w:color="auto"/>
        <w:right w:val="none" w:sz="0" w:space="0" w:color="auto"/>
      </w:divBdr>
    </w:div>
    <w:div w:id="234357610">
      <w:bodyDiv w:val="1"/>
      <w:marLeft w:val="0"/>
      <w:marRight w:val="0"/>
      <w:marTop w:val="0"/>
      <w:marBottom w:val="0"/>
      <w:divBdr>
        <w:top w:val="none" w:sz="0" w:space="0" w:color="auto"/>
        <w:left w:val="none" w:sz="0" w:space="0" w:color="auto"/>
        <w:bottom w:val="none" w:sz="0" w:space="0" w:color="auto"/>
        <w:right w:val="none" w:sz="0" w:space="0" w:color="auto"/>
      </w:divBdr>
    </w:div>
    <w:div w:id="312367843">
      <w:bodyDiv w:val="1"/>
      <w:marLeft w:val="0"/>
      <w:marRight w:val="0"/>
      <w:marTop w:val="0"/>
      <w:marBottom w:val="0"/>
      <w:divBdr>
        <w:top w:val="none" w:sz="0" w:space="0" w:color="auto"/>
        <w:left w:val="none" w:sz="0" w:space="0" w:color="auto"/>
        <w:bottom w:val="none" w:sz="0" w:space="0" w:color="auto"/>
        <w:right w:val="none" w:sz="0" w:space="0" w:color="auto"/>
      </w:divBdr>
      <w:divsChild>
        <w:div w:id="230123177">
          <w:marLeft w:val="0"/>
          <w:marRight w:val="352"/>
          <w:marTop w:val="0"/>
          <w:marBottom w:val="0"/>
          <w:divBdr>
            <w:top w:val="none" w:sz="0" w:space="0" w:color="auto"/>
            <w:left w:val="none" w:sz="0" w:space="0" w:color="auto"/>
            <w:bottom w:val="none" w:sz="0" w:space="0" w:color="auto"/>
            <w:right w:val="none" w:sz="0" w:space="0" w:color="auto"/>
          </w:divBdr>
        </w:div>
      </w:divsChild>
    </w:div>
    <w:div w:id="954143271">
      <w:bodyDiv w:val="1"/>
      <w:marLeft w:val="0"/>
      <w:marRight w:val="0"/>
      <w:marTop w:val="0"/>
      <w:marBottom w:val="0"/>
      <w:divBdr>
        <w:top w:val="none" w:sz="0" w:space="0" w:color="auto"/>
        <w:left w:val="none" w:sz="0" w:space="0" w:color="auto"/>
        <w:bottom w:val="none" w:sz="0" w:space="0" w:color="auto"/>
        <w:right w:val="none" w:sz="0" w:space="0" w:color="auto"/>
      </w:divBdr>
    </w:div>
    <w:div w:id="1107699663">
      <w:bodyDiv w:val="1"/>
      <w:marLeft w:val="0"/>
      <w:marRight w:val="0"/>
      <w:marTop w:val="0"/>
      <w:marBottom w:val="0"/>
      <w:divBdr>
        <w:top w:val="none" w:sz="0" w:space="0" w:color="auto"/>
        <w:left w:val="none" w:sz="0" w:space="0" w:color="auto"/>
        <w:bottom w:val="none" w:sz="0" w:space="0" w:color="auto"/>
        <w:right w:val="none" w:sz="0" w:space="0" w:color="auto"/>
      </w:divBdr>
    </w:div>
    <w:div w:id="163610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cb.org/issues-and-action/marriage-and-family/natural-family-planning/" TargetMode="External"/><Relationship Id="rId13" Type="http://schemas.openxmlformats.org/officeDocument/2006/relationships/hyperlink" Target="http://www.foryourmarriage.org" TargetMode="External"/><Relationship Id="rId3" Type="http://schemas.openxmlformats.org/officeDocument/2006/relationships/settings" Target="settings.xml"/><Relationship Id="rId7" Type="http://schemas.openxmlformats.org/officeDocument/2006/relationships/hyperlink" Target="http://aprendepfnenlinea.com/" TargetMode="External"/><Relationship Id="rId12" Type="http://schemas.openxmlformats.org/officeDocument/2006/relationships/hyperlink" Target="http://www.ewtn.com/library/PAPALDOC/JP2TBIND.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earnnfponline.com/" TargetMode="External"/><Relationship Id="rId11" Type="http://schemas.openxmlformats.org/officeDocument/2006/relationships/hyperlink" Target="http://www.vatican.va/holy_father/paul_vi/encyclicals/documents/hf_p-vi_enc_25071968_humanae-vitae_en.html" TargetMode="External"/><Relationship Id="rId5" Type="http://schemas.openxmlformats.org/officeDocument/2006/relationships/hyperlink" Target="http://www.dioceseofscranton.org/?page_id=20522" TargetMode="External"/><Relationship Id="rId15" Type="http://schemas.openxmlformats.org/officeDocument/2006/relationships/hyperlink" Target="mailto:jhousel@dioceseofscranton.org" TargetMode="External"/><Relationship Id="rId10" Type="http://schemas.openxmlformats.org/officeDocument/2006/relationships/hyperlink" Target="http://aprendepfnenlinea.com/" TargetMode="External"/><Relationship Id="rId4" Type="http://schemas.openxmlformats.org/officeDocument/2006/relationships/webSettings" Target="webSettings.xml"/><Relationship Id="rId9" Type="http://schemas.openxmlformats.org/officeDocument/2006/relationships/hyperlink" Target="http://www.learnnfponline.com/" TargetMode="External"/><Relationship Id="rId14" Type="http://schemas.openxmlformats.org/officeDocument/2006/relationships/hyperlink" Target="http://www.foryourmarriage.org/family-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1902</Words>
  <Characters>10843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Housel, Jennifer Hayes</dc:creator>
  <cp:keywords/>
  <dc:description/>
  <cp:lastModifiedBy>Costantino, Dominick</cp:lastModifiedBy>
  <cp:revision>2</cp:revision>
  <cp:lastPrinted>2018-11-06T19:55:00Z</cp:lastPrinted>
  <dcterms:created xsi:type="dcterms:W3CDTF">2018-11-06T20:28:00Z</dcterms:created>
  <dcterms:modified xsi:type="dcterms:W3CDTF">2018-11-06T20:28:00Z</dcterms:modified>
</cp:coreProperties>
</file>